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bookmarkStart w:id="0" w:name="_GoBack"/>
      <w:bookmarkEnd w:id="0"/>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7A3E61">
        <w:rPr>
          <w:rFonts w:ascii="Times New Roman" w:hAnsi="Times New Roman"/>
          <w:b w:val="0"/>
          <w:sz w:val="24"/>
          <w:szCs w:val="24"/>
        </w:rPr>
        <w:t xml:space="preserve">                              </w:t>
      </w:r>
      <w:r w:rsidR="00F11184">
        <w:rPr>
          <w:rFonts w:ascii="Times New Roman" w:hAnsi="Times New Roman"/>
          <w:b w:val="0"/>
          <w:sz w:val="24"/>
          <w:szCs w:val="24"/>
        </w:rPr>
        <w:t>Северное шоссе</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6754B9">
      <w:pPr>
        <w:tabs>
          <w:tab w:val="left" w:pos="12155"/>
        </w:tabs>
        <w:ind w:firstLine="561"/>
        <w:jc w:val="both"/>
      </w:pPr>
      <w:r w:rsidRPr="008E12A9">
        <w:t>Право на заключение договора аренды земельного участка с кадастровым номером</w:t>
      </w:r>
      <w:r w:rsidR="00CA64C4">
        <w:t xml:space="preserve"> </w:t>
      </w:r>
      <w:r w:rsidR="00CA64C4" w:rsidRPr="00CA64C4">
        <w:t>24:50:0</w:t>
      </w:r>
      <w:r w:rsidR="00F11184">
        <w:t>3</w:t>
      </w:r>
      <w:r w:rsidR="00CA64C4" w:rsidRPr="00CA64C4">
        <w:t>00</w:t>
      </w:r>
      <w:r w:rsidR="009708EC">
        <w:t>294</w:t>
      </w:r>
      <w:r w:rsidR="00CA64C4" w:rsidRPr="00CA64C4">
        <w:t>:</w:t>
      </w:r>
      <w:r w:rsidR="00F11184">
        <w:t>1</w:t>
      </w:r>
      <w:r w:rsidR="009708EC">
        <w:t>67</w:t>
      </w:r>
      <w:r w:rsidRPr="008E12A9">
        <w:t xml:space="preserve">, расположенного по адресу: г. Красноярск, </w:t>
      </w:r>
      <w:r w:rsidR="00F11184">
        <w:t>Центральный</w:t>
      </w:r>
      <w:r w:rsidR="008A58F7">
        <w:t xml:space="preserve"> район, </w:t>
      </w:r>
      <w:r w:rsidR="00F11184">
        <w:t>Северное шоссе</w:t>
      </w:r>
      <w:r w:rsidRPr="008E12A9">
        <w:t xml:space="preserve">, предназначенного для </w:t>
      </w:r>
      <w:r w:rsidRPr="0055766B">
        <w:t>строительства</w:t>
      </w:r>
      <w:r w:rsidR="008A58F7" w:rsidRPr="0055766B">
        <w:t xml:space="preserve"> </w:t>
      </w:r>
      <w:r w:rsidR="009708EC">
        <w:t>объекта дорожного хозяйства</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9708EC">
        <w:t>783</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F23771" w:rsidRPr="00F23771">
        <w:t xml:space="preserve"> </w:t>
      </w:r>
      <w:r w:rsidR="00F23771" w:rsidRPr="008F4252">
        <w:t>Земельный участок ограничен</w:t>
      </w:r>
      <w:r w:rsidR="00F23771">
        <w:t xml:space="preserve">: с </w:t>
      </w:r>
      <w:r w:rsidR="009708EC">
        <w:t>северо-запада и северо-востока – территорией свободной от застройки</w:t>
      </w:r>
      <w:r w:rsidR="00F017AA">
        <w:t xml:space="preserve">, </w:t>
      </w:r>
      <w:r w:rsidR="00F11184">
        <w:t xml:space="preserve">с </w:t>
      </w:r>
      <w:r w:rsidR="009708EC">
        <w:t>юго-востока</w:t>
      </w:r>
      <w:r w:rsidR="00F11184">
        <w:t xml:space="preserve"> </w:t>
      </w:r>
      <w:r w:rsidR="009708EC">
        <w:t>–</w:t>
      </w:r>
      <w:r w:rsidR="00F05FEE">
        <w:t xml:space="preserve"> </w:t>
      </w:r>
      <w:r w:rsidR="009708EC">
        <w:t>участок автодороги (муниципальная собственность), с юго-запада – территорией внутриквартального проезда</w:t>
      </w:r>
      <w:r w:rsidR="00F11184">
        <w:t>.</w:t>
      </w:r>
      <w:r w:rsidR="00F23771" w:rsidRPr="008F4252">
        <w:t xml:space="preserve"> </w:t>
      </w:r>
      <w:r w:rsidR="00D90149">
        <w:t>У</w:t>
      </w:r>
      <w:r w:rsidR="00F23771" w:rsidRPr="008F4252">
        <w:t>част</w:t>
      </w:r>
      <w:r w:rsidR="00D90149">
        <w:t>о</w:t>
      </w:r>
      <w:r w:rsidR="00F23771" w:rsidRPr="008F4252">
        <w:t>к</w:t>
      </w:r>
      <w:r w:rsidR="00F017AA">
        <w:t xml:space="preserve"> </w:t>
      </w:r>
      <w:r w:rsidR="00D90149">
        <w:t>свободен от капитальной застройки</w:t>
      </w:r>
      <w:r w:rsidR="00F017AA">
        <w:t>.</w:t>
      </w:r>
      <w:r w:rsidR="00F23771" w:rsidRPr="008F4252">
        <w:rPr>
          <w:b/>
        </w:rPr>
        <w:t xml:space="preserve"> </w:t>
      </w:r>
      <w:r w:rsidR="00F23771" w:rsidRPr="00A8487F">
        <w:t xml:space="preserve">Обременения земельного участка: </w:t>
      </w:r>
      <w:r w:rsidR="009708EC" w:rsidRPr="00A8487F">
        <w:t>охранная зона инженерных сетей 242 кв. м</w:t>
      </w:r>
      <w:r w:rsidRPr="00B27AFD">
        <w:t>.</w:t>
      </w:r>
      <w:r w:rsidR="006754B9" w:rsidRPr="00B27AFD">
        <w:t xml:space="preserve"> Данные о государственной регистрации прав на земельный участок</w:t>
      </w:r>
      <w:r w:rsidR="00F20C72" w:rsidRPr="00B27AFD">
        <w:t xml:space="preserve"> отсутствуют, так как государственная собственность на земельный участок не разграничена</w:t>
      </w:r>
      <w:r w:rsidR="006754B9" w:rsidRPr="00B27AFD">
        <w:t>.</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w:t>
      </w:r>
      <w:r w:rsidR="009708EC">
        <w:t>территориальной зоне автомобильного транспорта (ИТ</w:t>
      </w:r>
      <w:r w:rsidRPr="008E12A9">
        <w:t>.</w:t>
      </w:r>
      <w:r w:rsidR="009708EC">
        <w:t>2</w:t>
      </w:r>
      <w:r w:rsidRPr="008E12A9">
        <w:t>).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Разрешенное использование:</w:t>
      </w:r>
      <w:r w:rsidR="009708EC">
        <w:t xml:space="preserve"> зоны автомобильного транспорта включают в себя участки территории города, предназначенные для размещения объектов автомобильного транспорта и установления санитарно-защитных зон и санитарных разрывов таких объектов, установления полос отвода автомобильных дорог, а также размещения объектов дорожного сервиса и дорожного хозяйства</w:t>
      </w:r>
      <w:r w:rsidR="000E744F">
        <w:t>, объектов благоустройства, при условии соответствия требованиям законодательства о безопасности движения</w:t>
      </w:r>
      <w:r w:rsidRPr="008E12A9">
        <w:t>.</w:t>
      </w:r>
    </w:p>
    <w:p w:rsidR="00C52E4B" w:rsidRPr="008E12A9" w:rsidRDefault="000E744F" w:rsidP="000E744F">
      <w:pPr>
        <w:autoSpaceDE w:val="0"/>
        <w:autoSpaceDN w:val="0"/>
        <w:adjustRightInd w:val="0"/>
        <w:jc w:val="both"/>
      </w:pPr>
      <w:r>
        <w:t xml:space="preserve">          Использование земельного участка для строительства объектов дорожного хозяйства соответствует основному виду разрешенного использования градостроительного регламента территориальной зоны</w:t>
      </w:r>
      <w:r w:rsidR="00C713BA" w:rsidRPr="008E12A9">
        <w:t>.</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48054A">
        <w:t>- На теплоснабже</w:t>
      </w:r>
      <w:r w:rsidR="0048054A">
        <w:t>ние, выданные ОАО «</w:t>
      </w:r>
      <w:r w:rsidR="000E744F">
        <w:t>Красноярская теплотранспортная компания</w:t>
      </w:r>
      <w:r w:rsidRPr="0048054A">
        <w:t xml:space="preserve">» от </w:t>
      </w:r>
      <w:r w:rsidR="002F0D3B">
        <w:t>14</w:t>
      </w:r>
      <w:r w:rsidRPr="0048054A">
        <w:t>.0</w:t>
      </w:r>
      <w:r w:rsidR="000E744F">
        <w:t>5</w:t>
      </w:r>
      <w:r w:rsidRPr="0048054A">
        <w:t>.201</w:t>
      </w:r>
      <w:r w:rsidR="00F11184">
        <w:t>3</w:t>
      </w:r>
      <w:r w:rsidRPr="0048054A">
        <w:t xml:space="preserve"> № 211-21-2-</w:t>
      </w:r>
      <w:r w:rsidR="002F0D3B">
        <w:t>367</w:t>
      </w:r>
      <w:r w:rsidRPr="0048054A">
        <w:t>:</w:t>
      </w:r>
    </w:p>
    <w:p w:rsidR="00F23771" w:rsidRPr="00F11184" w:rsidRDefault="00F23771" w:rsidP="00F23771">
      <w:pPr>
        <w:pStyle w:val="a3"/>
        <w:rPr>
          <w:spacing w:val="-2"/>
        </w:rPr>
      </w:pPr>
      <w:r w:rsidRPr="00F11184">
        <w:rPr>
          <w:spacing w:val="-2"/>
        </w:rPr>
        <w:t>Теплоснабжение с нагрузкой 0,</w:t>
      </w:r>
      <w:r w:rsidR="00F11184" w:rsidRPr="00F11184">
        <w:rPr>
          <w:spacing w:val="-2"/>
        </w:rPr>
        <w:t>2</w:t>
      </w:r>
      <w:r w:rsidRPr="00F11184">
        <w:rPr>
          <w:spacing w:val="-2"/>
        </w:rPr>
        <w:t xml:space="preserve"> Гкал/час возможно осуществить в тепловые сети ОАО </w:t>
      </w:r>
      <w:r w:rsidRPr="00F11184">
        <w:t xml:space="preserve">«Красноярская теплотранспортная компания», в </w:t>
      </w:r>
      <w:r w:rsidR="002F0D3B">
        <w:t>2Ду3</w:t>
      </w:r>
      <w:r w:rsidR="00F11184" w:rsidRPr="00F11184">
        <w:t>00 у неподвижной опоры Н</w:t>
      </w:r>
      <w:r w:rsidR="00F91F98">
        <w:t xml:space="preserve">О </w:t>
      </w:r>
      <w:r w:rsidR="00F11184" w:rsidRPr="00F11184">
        <w:t>10</w:t>
      </w:r>
      <w:r w:rsidR="00F91F98">
        <w:t>4</w:t>
      </w:r>
      <w:r w:rsidRPr="00F11184">
        <w:t>.</w:t>
      </w:r>
      <w:r w:rsidRPr="00F11184">
        <w:rPr>
          <w:spacing w:val="-2"/>
        </w:rPr>
        <w:t xml:space="preserve"> Срок подключения к тепловым сетям–</w:t>
      </w:r>
      <w:r w:rsidR="002F0D3B">
        <w:rPr>
          <w:spacing w:val="-2"/>
        </w:rPr>
        <w:t xml:space="preserve">не ранее срока </w:t>
      </w:r>
      <w:r w:rsidRPr="00F11184">
        <w:rPr>
          <w:spacing w:val="-2"/>
        </w:rPr>
        <w:t>реализации мероприятий инвестиционной программы ОАО «</w:t>
      </w:r>
      <w:r w:rsidRPr="00F11184">
        <w:t>Красноярская теплотранспортная компания</w:t>
      </w:r>
      <w:r w:rsidRPr="00F11184">
        <w:rPr>
          <w:spacing w:val="-2"/>
        </w:rPr>
        <w:t xml:space="preserve">»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 </w:t>
      </w:r>
    </w:p>
    <w:p w:rsidR="00F23771" w:rsidRPr="00F11184" w:rsidRDefault="00F23771" w:rsidP="00F23771">
      <w:pPr>
        <w:pStyle w:val="a3"/>
        <w:rPr>
          <w:spacing w:val="-2"/>
        </w:rPr>
      </w:pPr>
      <w:r w:rsidRPr="00F11184">
        <w:t>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теплотранспортная компания» составляет 7030,225тыс. рублей без НДС за 1 Гкал/час на 2013-2016 годы.</w:t>
      </w:r>
      <w:r w:rsidRPr="00F11184">
        <w:rPr>
          <w:spacing w:val="-2"/>
        </w:rPr>
        <w:t xml:space="preserve"> Срок действия </w:t>
      </w:r>
      <w:r w:rsidR="002F0D3B">
        <w:rPr>
          <w:spacing w:val="-2"/>
        </w:rPr>
        <w:t xml:space="preserve">технических условий и информации о плате </w:t>
      </w:r>
      <w:r w:rsidRPr="00F11184">
        <w:rPr>
          <w:spacing w:val="-2"/>
        </w:rPr>
        <w:t xml:space="preserve">до </w:t>
      </w:r>
      <w:r w:rsidR="00F91F98">
        <w:rPr>
          <w:spacing w:val="-2"/>
        </w:rPr>
        <w:t>14</w:t>
      </w:r>
      <w:r w:rsidRPr="00F11184">
        <w:rPr>
          <w:spacing w:val="-2"/>
        </w:rPr>
        <w:t>.0</w:t>
      </w:r>
      <w:r w:rsidR="00F91F98">
        <w:rPr>
          <w:spacing w:val="-2"/>
        </w:rPr>
        <w:t>5</w:t>
      </w:r>
      <w:r w:rsidRPr="00F11184">
        <w:rPr>
          <w:spacing w:val="-2"/>
        </w:rPr>
        <w:t>.201</w:t>
      </w:r>
      <w:r w:rsidR="00F11184" w:rsidRPr="00F11184">
        <w:rPr>
          <w:spacing w:val="-2"/>
        </w:rPr>
        <w:t>5</w:t>
      </w:r>
      <w:r w:rsidRPr="00F11184">
        <w:rPr>
          <w:spacing w:val="-2"/>
        </w:rPr>
        <w:t>.</w:t>
      </w:r>
    </w:p>
    <w:p w:rsidR="00F23771" w:rsidRPr="0048054A" w:rsidRDefault="00F23771" w:rsidP="00F23771">
      <w:pPr>
        <w:pStyle w:val="a3"/>
      </w:pPr>
      <w:r w:rsidRPr="008C5713">
        <w:t>- Заключение о возможности электроснабжения, выдан</w:t>
      </w:r>
      <w:r w:rsidR="00F11184">
        <w:t xml:space="preserve">ное филиалом ОАО «МРСК Сибири» филиал </w:t>
      </w:r>
      <w:r w:rsidRPr="008C5713">
        <w:t xml:space="preserve">«Красноярскэнерго» от </w:t>
      </w:r>
      <w:r w:rsidR="00F11184">
        <w:t>0</w:t>
      </w:r>
      <w:r w:rsidR="00F91F98">
        <w:t>3</w:t>
      </w:r>
      <w:r w:rsidRPr="008C5713">
        <w:t>.</w:t>
      </w:r>
      <w:r w:rsidR="00F91F98">
        <w:t>07</w:t>
      </w:r>
      <w:r w:rsidRPr="008C5713">
        <w:t>.201</w:t>
      </w:r>
      <w:r w:rsidR="00F91F98">
        <w:t>3</w:t>
      </w:r>
      <w:r w:rsidRPr="008C5713">
        <w:t xml:space="preserve"> № 1.3/0</w:t>
      </w:r>
      <w:r w:rsidR="00F91F98">
        <w:t>3</w:t>
      </w:r>
      <w:r w:rsidRPr="008C5713">
        <w:t>/</w:t>
      </w:r>
      <w:r w:rsidR="00F91F98">
        <w:t>9646</w:t>
      </w:r>
      <w:r w:rsidRPr="008C5713">
        <w:t>-исх:</w:t>
      </w:r>
    </w:p>
    <w:p w:rsidR="00F23771" w:rsidRPr="008A58F7" w:rsidRDefault="00F23771" w:rsidP="00F23771">
      <w:pPr>
        <w:pStyle w:val="a3"/>
        <w:ind w:firstLine="567"/>
        <w:rPr>
          <w:highlight w:val="yellow"/>
        </w:rPr>
      </w:pPr>
      <w:r w:rsidRPr="008C5713">
        <w:t xml:space="preserve">Максимальная мощность: </w:t>
      </w:r>
      <w:r w:rsidR="00F91F98">
        <w:t>5</w:t>
      </w:r>
      <w:r w:rsidRPr="008C5713">
        <w:t>0 кВт.</w:t>
      </w:r>
      <w:r w:rsidRPr="008A58F7">
        <w:rPr>
          <w:highlight w:val="yellow"/>
        </w:rPr>
        <w:t xml:space="preserve"> </w:t>
      </w:r>
    </w:p>
    <w:p w:rsidR="00F23771" w:rsidRPr="008C5713" w:rsidRDefault="008C5713" w:rsidP="00F23771">
      <w:pPr>
        <w:pStyle w:val="a3"/>
        <w:ind w:firstLine="567"/>
      </w:pPr>
      <w:r w:rsidRPr="008C5713">
        <w:lastRenderedPageBreak/>
        <w:t>Подключение данного объекта возможно</w:t>
      </w:r>
      <w:r w:rsidR="00F91F98">
        <w:t xml:space="preserve"> при условии строительства ЛЭП 10 кВ от ближайшей опоры ф. № 49-51 ВЛ 10 кВ с центром питания ПС № 49 110/10 кВ «Юбилейная» до РУ 10 кВ проектируемой </w:t>
      </w:r>
      <w:r w:rsidR="00F91F98" w:rsidRPr="00DE0AC0">
        <w:rPr>
          <w:sz w:val="28"/>
        </w:rPr>
        <w:t>ТП</w:t>
      </w:r>
      <w:r w:rsidR="00F91F98">
        <w:t xml:space="preserve"> 10/0,4 кВ, строительства ТП 10/0,4 кВ на границе участка, строительства ЛЭП 0,4 кВ от РУ 0,4 кВ проектируемой ТП 10/0,4 кВ до ВРУ 0,4 кВ объекта</w:t>
      </w:r>
      <w:r w:rsidR="00DE0AC0">
        <w:t xml:space="preserve"> строительства</w:t>
      </w:r>
      <w:r w:rsidR="009749B7">
        <w:t>.</w:t>
      </w:r>
    </w:p>
    <w:p w:rsidR="00C52E4B" w:rsidRPr="00290CA7" w:rsidRDefault="00C52E4B" w:rsidP="00C52E4B">
      <w:pPr>
        <w:pStyle w:val="a3"/>
        <w:ind w:firstLine="567"/>
      </w:pPr>
      <w:r w:rsidRPr="00290CA7">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Pr="008E12A9" w:rsidRDefault="00C52E4B" w:rsidP="00C52E4B">
      <w:pPr>
        <w:pStyle w:val="a3"/>
        <w:ind w:firstLine="567"/>
      </w:pPr>
      <w:r w:rsidRPr="00290CA7">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купли-продажи или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FC5C7D" w:rsidP="006B555C">
      <w:pPr>
        <w:autoSpaceDE w:val="0"/>
        <w:autoSpaceDN w:val="0"/>
        <w:adjustRightInd w:val="0"/>
        <w:ind w:firstLine="539"/>
        <w:jc w:val="both"/>
      </w:pPr>
      <w:r>
        <w:t xml:space="preserve">Решение о проведении </w:t>
      </w:r>
      <w:r w:rsidR="006B555C" w:rsidRPr="006B555C">
        <w:t xml:space="preserve">аукциона принято Распоряжением администрации города Красноярска </w:t>
      </w:r>
      <w:r w:rsidR="00705471">
        <w:t xml:space="preserve">от </w:t>
      </w:r>
      <w:r w:rsidR="006B555C" w:rsidRPr="00705471">
        <w:t>0</w:t>
      </w:r>
      <w:r w:rsidR="00705471">
        <w:t>3.09.2013 №  2164</w:t>
      </w:r>
      <w:r w:rsidR="006B555C" w:rsidRPr="00705471">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A8487F" w:rsidRDefault="009C7CC4" w:rsidP="009C7CC4">
      <w:pPr>
        <w:autoSpaceDE w:val="0"/>
        <w:autoSpaceDN w:val="0"/>
        <w:adjustRightInd w:val="0"/>
        <w:ind w:firstLine="539"/>
        <w:jc w:val="both"/>
      </w:pPr>
      <w:r w:rsidRPr="009C7CC4">
        <w:t xml:space="preserve">Начальный размер арендной платы: </w:t>
      </w:r>
      <w:r w:rsidR="00A8487F">
        <w:t>121</w:t>
      </w:r>
      <w:r w:rsidRPr="00A8487F">
        <w:t> </w:t>
      </w:r>
      <w:r w:rsidR="00A8487F">
        <w:t>008</w:t>
      </w:r>
      <w:r w:rsidRPr="00A8487F">
        <w:t xml:space="preserve"> рублей в год.</w:t>
      </w:r>
    </w:p>
    <w:p w:rsidR="009C7CC4" w:rsidRPr="00A8487F" w:rsidRDefault="009C7CC4" w:rsidP="009C7CC4">
      <w:pPr>
        <w:autoSpaceDE w:val="0"/>
        <w:autoSpaceDN w:val="0"/>
        <w:adjustRightInd w:val="0"/>
        <w:ind w:firstLine="539"/>
        <w:jc w:val="both"/>
      </w:pPr>
      <w:r w:rsidRPr="00A8487F">
        <w:t xml:space="preserve">Шаг аукциона: 5 %, что составляет - </w:t>
      </w:r>
      <w:r w:rsidR="00A8487F">
        <w:t>6</w:t>
      </w:r>
      <w:r w:rsidR="00880422" w:rsidRPr="00A8487F">
        <w:t> </w:t>
      </w:r>
      <w:r w:rsidR="00A8487F">
        <w:t>050</w:t>
      </w:r>
      <w:r w:rsidR="00880422" w:rsidRPr="00A8487F">
        <w:t>,</w:t>
      </w:r>
      <w:r w:rsidR="00551928" w:rsidRPr="00A8487F">
        <w:t xml:space="preserve"> </w:t>
      </w:r>
      <w:r w:rsidR="00A8487F">
        <w:t>4</w:t>
      </w:r>
      <w:r w:rsidR="00290CA7" w:rsidRPr="00A8487F">
        <w:t>0</w:t>
      </w:r>
      <w:r w:rsidRPr="00A8487F">
        <w:t xml:space="preserve"> рублей.</w:t>
      </w:r>
    </w:p>
    <w:p w:rsidR="009C7CC4" w:rsidRPr="009C7CC4" w:rsidRDefault="009C7CC4" w:rsidP="009C7CC4">
      <w:pPr>
        <w:autoSpaceDE w:val="0"/>
        <w:autoSpaceDN w:val="0"/>
        <w:adjustRightInd w:val="0"/>
        <w:ind w:firstLine="539"/>
        <w:jc w:val="both"/>
      </w:pPr>
      <w:r w:rsidRPr="00A8487F">
        <w:t>Размер з</w:t>
      </w:r>
      <w:r w:rsidR="00F23771" w:rsidRPr="00A8487F">
        <w:t xml:space="preserve">адатка: </w:t>
      </w:r>
      <w:r w:rsidR="00A8487F">
        <w:t>10</w:t>
      </w:r>
      <w:r w:rsidR="00F23771" w:rsidRPr="00A8487F">
        <w:t xml:space="preserve">0 %, что составляет – </w:t>
      </w:r>
      <w:r w:rsidR="00A8487F">
        <w:t>121</w:t>
      </w:r>
      <w:r w:rsidR="00880422" w:rsidRPr="00A8487F">
        <w:t> </w:t>
      </w:r>
      <w:r w:rsidR="00290CA7" w:rsidRPr="00A8487F">
        <w:t>0</w:t>
      </w:r>
      <w:r w:rsidR="00A8487F">
        <w:t>08</w:t>
      </w:r>
      <w:r w:rsidR="00880422" w:rsidRPr="00A8487F">
        <w:t xml:space="preserve"> </w:t>
      </w:r>
      <w:r w:rsidRPr="00A8487F">
        <w:t>рублей</w:t>
      </w:r>
      <w:r w:rsidRPr="009C7CC4">
        <w:t>.</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6754B9" w:rsidRDefault="009C7CC4" w:rsidP="001A42A7">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rsidR="00105E44">
        <w:t xml:space="preserve"> Северное шоссе</w:t>
      </w:r>
      <w:r w:rsidR="00B7548A">
        <w:t>, 24</w:t>
      </w:r>
      <w:r w:rsidR="00B7548A" w:rsidRPr="00B7548A">
        <w:t>:50:0300294:167</w:t>
      </w:r>
      <w:r w:rsidRPr="009C7CC4">
        <w:t>».</w:t>
      </w:r>
      <w:r w:rsidR="001A42A7" w:rsidRPr="001A42A7">
        <w:t xml:space="preserve"> </w:t>
      </w:r>
    </w:p>
    <w:p w:rsidR="001A42A7" w:rsidRPr="009C7CC4" w:rsidRDefault="001A42A7" w:rsidP="001A42A7">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 каб. </w:t>
      </w:r>
      <w:r w:rsidR="00B142DE">
        <w:t>613а</w:t>
      </w:r>
      <w:r w:rsidR="00767A46">
        <w:t>, телефон</w:t>
      </w:r>
      <w:r w:rsidR="007A3E61">
        <w:t xml:space="preserve"> 8(391)</w:t>
      </w:r>
      <w:r w:rsidR="00767A46">
        <w:t xml:space="preserve"> </w:t>
      </w:r>
      <w:r w:rsidR="00B142DE">
        <w:t>226-19-90</w:t>
      </w:r>
      <w:r w:rsidRPr="009C7CC4">
        <w:t xml:space="preserve">  в рабочие дни с 9:00 до 18:00 часов перерыв на обед с 13:00 до 14:00.</w:t>
      </w:r>
    </w:p>
    <w:p w:rsidR="006754B9" w:rsidRPr="006754B9" w:rsidRDefault="006754B9" w:rsidP="006754B9">
      <w:pPr>
        <w:autoSpaceDE w:val="0"/>
        <w:autoSpaceDN w:val="0"/>
        <w:adjustRightInd w:val="0"/>
        <w:ind w:firstLine="539"/>
        <w:jc w:val="both"/>
      </w:pPr>
      <w:r w:rsidRPr="006754B9">
        <w:t xml:space="preserve">Начало приема заявок: «09» сентября 2013 года. </w:t>
      </w:r>
    </w:p>
    <w:p w:rsidR="006754B9" w:rsidRPr="006754B9" w:rsidRDefault="006754B9" w:rsidP="006754B9">
      <w:pPr>
        <w:autoSpaceDE w:val="0"/>
        <w:autoSpaceDN w:val="0"/>
        <w:adjustRightInd w:val="0"/>
        <w:ind w:firstLine="539"/>
        <w:jc w:val="both"/>
      </w:pPr>
      <w:r w:rsidRPr="006754B9">
        <w:t xml:space="preserve">Окончание приема заявок: до 10:00 «30» сентября 2013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6754B9">
        <w:t xml:space="preserve"> </w:t>
      </w:r>
      <w:r w:rsidR="00971B74">
        <w:t>согласно Приложения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971B74">
      <w:pPr>
        <w:autoSpaceDE w:val="0"/>
        <w:autoSpaceDN w:val="0"/>
        <w:adjustRightInd w:val="0"/>
        <w:ind w:firstLine="539"/>
        <w:jc w:val="both"/>
      </w:pPr>
      <w:r w:rsidRPr="00971B74">
        <w:t>-  опись документов.</w:t>
      </w:r>
    </w:p>
    <w:p w:rsidR="000A205D" w:rsidRPr="009C7CC4" w:rsidRDefault="009C7CC4" w:rsidP="000A205D">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9C7CC4" w:rsidRPr="009C7CC4" w:rsidRDefault="009C7CC4" w:rsidP="006754B9">
      <w:pPr>
        <w:autoSpaceDE w:val="0"/>
        <w:autoSpaceDN w:val="0"/>
        <w:adjustRightInd w:val="0"/>
        <w:ind w:firstLine="539"/>
        <w:jc w:val="both"/>
      </w:pPr>
      <w:r w:rsidRPr="009C7CC4">
        <w:lastRenderedPageBreak/>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w:t>
      </w:r>
      <w:r w:rsidR="006754B9" w:rsidRPr="006754B9">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w:t>
      </w:r>
      <w:r w:rsidR="008D1911" w:rsidRPr="00A8487F">
        <w:t xml:space="preserve">620, </w:t>
      </w:r>
      <w:r w:rsidR="006754B9" w:rsidRPr="006754B9">
        <w:t xml:space="preserve">«03» октября </w:t>
      </w:r>
      <w:r w:rsidRPr="00A8487F">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w:t>
      </w:r>
      <w:r w:rsidRPr="00FB1610">
        <w:lastRenderedPageBreak/>
        <w:t>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A8487F">
        <w:t xml:space="preserve">начинается </w:t>
      </w:r>
      <w:r w:rsidR="006754B9" w:rsidRPr="006754B9">
        <w:t xml:space="preserve">«07» октября 2013 года с 14:15 часов </w:t>
      </w:r>
      <w:r w:rsidR="00B142DE" w:rsidRPr="00A8487F">
        <w:t>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B73C49">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A8487F">
        <w:t xml:space="preserve">состоится </w:t>
      </w:r>
      <w:r w:rsidR="006754B9" w:rsidRPr="006754B9">
        <w:t xml:space="preserve">«07» октября </w:t>
      </w:r>
      <w:r w:rsidR="00680717" w:rsidRPr="00A8487F">
        <w:t>2013 года, по адресу</w:t>
      </w:r>
      <w:r w:rsidR="00680717" w:rsidRPr="00680717">
        <w:t xml:space="preserve">: 660049, </w:t>
      </w:r>
      <w:r w:rsidR="008D1911">
        <w:t xml:space="preserve">                    </w:t>
      </w:r>
      <w:r w:rsidR="00680717" w:rsidRPr="00680717">
        <w:t>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231B30" w:rsidRPr="00231B30" w:rsidRDefault="00231B30" w:rsidP="00231B30">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A8487F" w:rsidRDefault="00A8487F" w:rsidP="00A8487F">
      <w:pPr>
        <w:ind w:firstLine="70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7"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lastRenderedPageBreak/>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rsidR="00363D3F">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r w:rsidR="00363D3F" w:rsidRPr="00363D3F">
        <w:rPr>
          <w:highlight w:val="yellow"/>
        </w:rPr>
        <w:t xml:space="preserve"> </w:t>
      </w:r>
    </w:p>
    <w:p w:rsidR="00F20C72" w:rsidRDefault="00F20C72" w:rsidP="00F20C72">
      <w:pPr>
        <w:autoSpaceDE w:val="0"/>
        <w:autoSpaceDN w:val="0"/>
        <w:adjustRightInd w:val="0"/>
        <w:ind w:firstLine="539"/>
        <w:jc w:val="both"/>
      </w:pPr>
      <w:r>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t>каб</w:t>
      </w:r>
      <w:proofErr w:type="spellEnd"/>
      <w:r>
        <w:t>. 618, телефон 8(391) 226-19-39  в рабочие дни с 9:00 до 18:00 часов, перерыв на обед с 13:00 до 14:00.</w:t>
      </w:r>
    </w:p>
    <w:p w:rsidR="00F20C72" w:rsidRDefault="00F20C72" w:rsidP="00F20C72">
      <w:pPr>
        <w:autoSpaceDE w:val="0"/>
        <w:autoSpaceDN w:val="0"/>
        <w:adjustRightInd w:val="0"/>
        <w:ind w:firstLine="539"/>
        <w:jc w:val="both"/>
      </w:pPr>
      <w:proofErr w:type="gramStart"/>
      <w:r>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Осмотр земельного участка, расположенного по адресу: г. Красноярск, </w:t>
      </w:r>
      <w:r w:rsidR="00105E44">
        <w:t>Центральный</w:t>
      </w:r>
      <w:r w:rsidRPr="009C7CC4">
        <w:t xml:space="preserve"> район, </w:t>
      </w:r>
      <w:r w:rsidR="00A8487F">
        <w:t xml:space="preserve">Северное шоссе </w:t>
      </w:r>
      <w:r w:rsidRPr="009C7CC4">
        <w:t>на местности будет осуществляться организатором торгов (департаментом градостроительства администрации города Красноярска</w:t>
      </w:r>
      <w:r w:rsidRPr="00A8487F">
        <w:t>) «</w:t>
      </w:r>
      <w:r w:rsidR="003B4D56">
        <w:t>23</w:t>
      </w:r>
      <w:r w:rsidRPr="00A8487F">
        <w:t>»</w:t>
      </w:r>
      <w:r w:rsidR="001A5E07" w:rsidRPr="00A8487F">
        <w:t xml:space="preserve"> </w:t>
      </w:r>
      <w:r w:rsidR="003B4D56">
        <w:t>сентября</w:t>
      </w:r>
      <w:r w:rsidR="001A5E07" w:rsidRPr="00A8487F">
        <w:t xml:space="preserve"> 2013 года с </w:t>
      </w:r>
      <w:r w:rsidR="003B4D56">
        <w:t>15</w:t>
      </w:r>
      <w:r w:rsidRPr="00A8487F">
        <w:t xml:space="preserve"> часов </w:t>
      </w:r>
      <w:r w:rsidR="003B4D56">
        <w:t>00 минут до 16</w:t>
      </w:r>
      <w:r w:rsidRPr="00A8487F">
        <w:t xml:space="preserve"> часов </w:t>
      </w:r>
      <w:r w:rsidR="003B4D56">
        <w:t>3</w:t>
      </w:r>
      <w:r w:rsidRPr="00A8487F">
        <w:t>0 минут.</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 xml:space="preserve">департамента градостроительства                                                   </w:t>
      </w:r>
      <w:r w:rsidR="00CA5A9A">
        <w:t xml:space="preserve">                               М.Ф. Зуевский</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8E12A9" w:rsidRPr="008E12A9" w:rsidRDefault="008E12A9" w:rsidP="008E12A9">
      <w:pPr>
        <w:jc w:val="center"/>
        <w:rPr>
          <w:b/>
        </w:rPr>
      </w:pPr>
      <w:r w:rsidRPr="008E12A9">
        <w:rPr>
          <w:b/>
        </w:rPr>
        <w:t>Форма заявки:</w:t>
      </w:r>
    </w:p>
    <w:p w:rsidR="008E12A9" w:rsidRDefault="008E12A9" w:rsidP="008E12A9">
      <w:pPr>
        <w:jc w:val="center"/>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363D3F" w:rsidRPr="008E12A9" w:rsidTr="003B3E9F">
        <w:tc>
          <w:tcPr>
            <w:tcW w:w="10456" w:type="dxa"/>
            <w:tcBorders>
              <w:top w:val="single" w:sz="4" w:space="0" w:color="auto"/>
              <w:left w:val="single" w:sz="4" w:space="0" w:color="auto"/>
              <w:bottom w:val="single" w:sz="4" w:space="0" w:color="auto"/>
              <w:right w:val="single" w:sz="4" w:space="0" w:color="auto"/>
            </w:tcBorders>
          </w:tcPr>
          <w:p w:rsidR="00363D3F" w:rsidRPr="008E12A9" w:rsidRDefault="00363D3F" w:rsidP="003B3E9F">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363D3F" w:rsidRPr="008E12A9" w:rsidRDefault="00363D3F" w:rsidP="003B3E9F">
            <w:pPr>
              <w:pStyle w:val="ConsPlusTitle"/>
              <w:widowControl/>
              <w:jc w:val="right"/>
              <w:rPr>
                <w:rFonts w:ascii="Times New Roman" w:hAnsi="Times New Roman"/>
                <w:sz w:val="24"/>
                <w:szCs w:val="24"/>
              </w:rPr>
            </w:pPr>
            <w:r w:rsidRPr="008E12A9">
              <w:rPr>
                <w:rFonts w:ascii="Times New Roman" w:hAnsi="Times New Roman"/>
                <w:sz w:val="24"/>
                <w:szCs w:val="24"/>
              </w:rPr>
              <w:t>Департамент муниципального</w:t>
            </w:r>
          </w:p>
          <w:p w:rsidR="00363D3F" w:rsidRPr="008E12A9" w:rsidRDefault="00363D3F" w:rsidP="003B3E9F">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363D3F" w:rsidRPr="008E12A9" w:rsidRDefault="00363D3F" w:rsidP="003B3E9F">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363D3F" w:rsidRPr="008E12A9" w:rsidRDefault="00363D3F" w:rsidP="003B3E9F">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363D3F" w:rsidRPr="008E12A9" w:rsidRDefault="00363D3F" w:rsidP="003B3E9F">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363D3F" w:rsidRPr="00680717" w:rsidRDefault="00363D3F" w:rsidP="003B3E9F">
            <w:pPr>
              <w:jc w:val="center"/>
              <w:rPr>
                <w:i/>
              </w:rPr>
            </w:pPr>
            <w:r w:rsidRPr="00680717">
              <w:rPr>
                <w:i/>
              </w:rPr>
              <w:t>(Наименование юридического лица или ФИО физического лица)</w:t>
            </w:r>
          </w:p>
          <w:p w:rsidR="00363D3F" w:rsidRPr="008E12A9" w:rsidRDefault="00363D3F" w:rsidP="003B3E9F">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363D3F" w:rsidRPr="008E12A9" w:rsidRDefault="00363D3F" w:rsidP="003B3E9F">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363D3F" w:rsidRPr="008E12A9" w:rsidRDefault="00363D3F" w:rsidP="003B3E9F">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363D3F" w:rsidRPr="00680717" w:rsidRDefault="00363D3F" w:rsidP="003B3E9F">
            <w:pPr>
              <w:jc w:val="center"/>
              <w:rPr>
                <w:i/>
              </w:rPr>
            </w:pPr>
            <w:r w:rsidRPr="00680717">
              <w:rPr>
                <w:i/>
              </w:rPr>
              <w:t>(Адрес местонахождения и почтовый адрес)</w:t>
            </w:r>
          </w:p>
          <w:p w:rsidR="00363D3F" w:rsidRPr="008E12A9" w:rsidRDefault="00363D3F" w:rsidP="003B3E9F">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363D3F" w:rsidRPr="008E12A9" w:rsidRDefault="00363D3F" w:rsidP="003B3E9F">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363D3F" w:rsidRPr="008E12A9" w:rsidRDefault="00363D3F" w:rsidP="003B3E9F">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363D3F" w:rsidRPr="008E12A9" w:rsidRDefault="00363D3F" w:rsidP="003B3E9F">
            <w:pPr>
              <w:pStyle w:val="ConsPlusTitle"/>
              <w:widowControl/>
              <w:rPr>
                <w:rFonts w:ascii="Times New Roman" w:hAnsi="Times New Roman"/>
                <w:sz w:val="24"/>
                <w:szCs w:val="24"/>
              </w:rPr>
            </w:pPr>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363D3F" w:rsidRPr="008E12A9" w:rsidRDefault="00363D3F" w:rsidP="003B3E9F">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363D3F" w:rsidRPr="008E12A9" w:rsidRDefault="00363D3F" w:rsidP="003B3E9F">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363D3F" w:rsidRPr="008E12A9" w:rsidRDefault="00363D3F" w:rsidP="003B3E9F">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363D3F" w:rsidRDefault="00363D3F" w:rsidP="003B3E9F">
            <w:pPr>
              <w:pStyle w:val="ConsPlusTitle"/>
              <w:widowControl/>
              <w:rPr>
                <w:rFonts w:ascii="Times New Roman" w:hAnsi="Times New Roman"/>
                <w:sz w:val="24"/>
                <w:szCs w:val="24"/>
              </w:rPr>
            </w:pPr>
          </w:p>
          <w:p w:rsidR="00363D3F" w:rsidRDefault="00363D3F" w:rsidP="003B3E9F">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363D3F" w:rsidRDefault="00363D3F" w:rsidP="003B3E9F">
            <w:pPr>
              <w:pStyle w:val="ConsPlusTitle"/>
              <w:widowControl/>
              <w:rPr>
                <w:rFonts w:ascii="Times New Roman" w:hAnsi="Times New Roman"/>
                <w:sz w:val="24"/>
                <w:szCs w:val="24"/>
              </w:rPr>
            </w:pPr>
          </w:p>
          <w:p w:rsidR="00363D3F" w:rsidRDefault="00363D3F" w:rsidP="003B3E9F">
            <w:pPr>
              <w:pStyle w:val="ConsPlusTitle"/>
              <w:widowControl/>
              <w:rPr>
                <w:rFonts w:ascii="Times New Roman" w:hAnsi="Times New Roman"/>
                <w:sz w:val="24"/>
                <w:szCs w:val="24"/>
              </w:rPr>
            </w:pPr>
          </w:p>
          <w:p w:rsidR="00363D3F" w:rsidRPr="008E12A9" w:rsidRDefault="00363D3F" w:rsidP="003B3E9F">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363D3F" w:rsidRDefault="00363D3F" w:rsidP="003B3E9F">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363D3F" w:rsidRDefault="00363D3F" w:rsidP="003B3E9F">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363D3F" w:rsidRDefault="00363D3F" w:rsidP="003B3E9F">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363D3F" w:rsidRPr="008E12A9" w:rsidRDefault="00363D3F" w:rsidP="003B3E9F">
            <w:pPr>
              <w:pStyle w:val="ConsPlusTitle"/>
              <w:widowControl/>
              <w:rPr>
                <w:rFonts w:ascii="Times New Roman" w:hAnsi="Times New Roman"/>
                <w:b w:val="0"/>
                <w:i/>
                <w:sz w:val="24"/>
                <w:szCs w:val="24"/>
              </w:rPr>
            </w:pPr>
          </w:p>
          <w:p w:rsidR="00363D3F" w:rsidRPr="008E12A9" w:rsidRDefault="00363D3F" w:rsidP="003B3E9F">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363D3F" w:rsidRPr="008E12A9" w:rsidRDefault="00363D3F" w:rsidP="003B3E9F">
            <w:pPr>
              <w:pStyle w:val="ConsPlusTitle"/>
              <w:widowControl/>
              <w:jc w:val="center"/>
              <w:rPr>
                <w:rFonts w:ascii="Times New Roman" w:hAnsi="Times New Roman"/>
                <w:b w:val="0"/>
                <w:i/>
                <w:sz w:val="24"/>
                <w:szCs w:val="24"/>
              </w:rPr>
            </w:pPr>
            <w:r w:rsidRPr="00817E95">
              <w:rPr>
                <w:rFonts w:ascii="Times New Roman" w:hAnsi="Times New Roman"/>
                <w:b w:val="0"/>
                <w:i/>
                <w:sz w:val="24"/>
                <w:szCs w:val="24"/>
              </w:rPr>
              <w:t>(ФИО прописью  / Подпись – для физ.лица, ФИО прописью, должность  / Подпись – для юр.лица)</w:t>
            </w:r>
          </w:p>
          <w:p w:rsidR="00363D3F" w:rsidRPr="008E12A9" w:rsidRDefault="00363D3F" w:rsidP="003B3E9F">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1A42A7" w:rsidRDefault="001A42A7" w:rsidP="008E12A9">
      <w:pPr>
        <w:jc w:val="center"/>
        <w:rPr>
          <w:b/>
        </w:rPr>
      </w:pPr>
    </w:p>
    <w:p w:rsidR="00D93EEA" w:rsidRDefault="00D93EEA" w:rsidP="008E12A9">
      <w:pPr>
        <w:jc w:val="cente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w:t>
            </w:r>
            <w:r w:rsidRPr="008E12A9">
              <w:lastRenderedPageBreak/>
              <w:t xml:space="preserve">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8E12A9">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 xml:space="preserve">8.4. Договор составлен в 3 (трех) экземплярах, имеющих одинаковую юридическую силу, </w:t>
            </w:r>
            <w:r w:rsidRPr="008E12A9">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Pr="008E12A9" w:rsidRDefault="008E12A9" w:rsidP="008E12A9">
      <w:pPr>
        <w:jc w:val="center"/>
      </w:pPr>
    </w:p>
    <w:p w:rsidR="006619AB" w:rsidRDefault="006619AB">
      <w:pPr>
        <w:spacing w:after="200" w:line="276" w:lineRule="auto"/>
        <w:sectPr w:rsidR="006619AB" w:rsidSect="00CA64C4">
          <w:pgSz w:w="11906" w:h="16838"/>
          <w:pgMar w:top="454" w:right="851" w:bottom="737" w:left="1134" w:header="720" w:footer="720" w:gutter="0"/>
          <w:cols w:space="708"/>
          <w:docGrid w:linePitch="360"/>
        </w:sectPr>
      </w:pPr>
    </w:p>
    <w:p w:rsidR="00AA7CB3" w:rsidRDefault="00AA7CB3" w:rsidP="00AA7CB3">
      <w:pPr>
        <w:ind w:left="10632"/>
      </w:pPr>
      <w:r>
        <w:lastRenderedPageBreak/>
        <w:t>ПРИЛОЖЕНИЕ 1</w:t>
      </w:r>
      <w:r>
        <w:br/>
        <w:t>к договору аренды земельного участка</w:t>
      </w:r>
      <w:r>
        <w:br/>
      </w:r>
      <w:proofErr w:type="gramStart"/>
      <w:r>
        <w:t>от</w:t>
      </w:r>
      <w:proofErr w:type="gramEnd"/>
      <w:r>
        <w:t xml:space="preserve"> _______________</w:t>
      </w:r>
    </w:p>
    <w:p w:rsidR="00AA7CB3" w:rsidRDefault="00AA7CB3" w:rsidP="00AA7CB3">
      <w:pPr>
        <w:spacing w:after="200" w:line="276" w:lineRule="auto"/>
        <w:jc w:val="center"/>
      </w:pPr>
      <w:r>
        <w:t>Кадастровый паспорт Участка</w:t>
      </w:r>
    </w:p>
    <w:p w:rsidR="00363D3F" w:rsidRDefault="006619AB">
      <w:r>
        <w:rPr>
          <w:noProof/>
        </w:rPr>
        <w:drawing>
          <wp:inline distT="0" distB="0" distL="0" distR="0">
            <wp:extent cx="8193778" cy="5305246"/>
            <wp:effectExtent l="0" t="0" r="0" b="0"/>
            <wp:docPr id="2" name="Рисунок 2" descr="C:\Documents and Settings\nazarova\Рабочий стол\Уменьшение размеров\Сжатые\Image2013090216122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nazarova\Рабочий стол\Уменьшение размеров\Сжатые\Image20130902161229-001.jpg"/>
                    <pic:cNvPicPr>
                      <a:picLocks noChangeAspect="1" noChangeArrowheads="1"/>
                    </pic:cNvPicPr>
                  </pic:nvPicPr>
                  <pic:blipFill>
                    <a:blip r:embed="rId8" cstate="print"/>
                    <a:srcRect/>
                    <a:stretch>
                      <a:fillRect/>
                    </a:stretch>
                  </pic:blipFill>
                  <pic:spPr bwMode="auto">
                    <a:xfrm>
                      <a:off x="0" y="0"/>
                      <a:ext cx="8193795" cy="5305257"/>
                    </a:xfrm>
                    <a:prstGeom prst="rect">
                      <a:avLst/>
                    </a:prstGeom>
                    <a:noFill/>
                    <a:ln w="9525">
                      <a:noFill/>
                      <a:miter lim="800000"/>
                      <a:headEnd/>
                      <a:tailEnd/>
                    </a:ln>
                  </pic:spPr>
                </pic:pic>
              </a:graphicData>
            </a:graphic>
          </wp:inline>
        </w:drawing>
      </w:r>
    </w:p>
    <w:p w:rsidR="001E51D1" w:rsidRDefault="006619AB">
      <w:r>
        <w:rPr>
          <w:noProof/>
        </w:rPr>
        <w:lastRenderedPageBreak/>
        <w:drawing>
          <wp:inline distT="0" distB="0" distL="0" distR="0">
            <wp:extent cx="8067426" cy="5383033"/>
            <wp:effectExtent l="19050" t="0" r="0" b="0"/>
            <wp:docPr id="1" name="Рисунок 1" descr="C:\Documents and Settings\nazarova\Рабочий стол\Уменьшение размеров\Сжатые\Image2013090216135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azarova\Рабочий стол\Уменьшение размеров\Сжатые\Image20130902161350-001.jpg"/>
                    <pic:cNvPicPr>
                      <a:picLocks noChangeAspect="1" noChangeArrowheads="1"/>
                    </pic:cNvPicPr>
                  </pic:nvPicPr>
                  <pic:blipFill>
                    <a:blip r:embed="rId9" cstate="print"/>
                    <a:srcRect/>
                    <a:stretch>
                      <a:fillRect/>
                    </a:stretch>
                  </pic:blipFill>
                  <pic:spPr bwMode="auto">
                    <a:xfrm>
                      <a:off x="0" y="0"/>
                      <a:ext cx="8067219" cy="5382895"/>
                    </a:xfrm>
                    <a:prstGeom prst="rect">
                      <a:avLst/>
                    </a:prstGeom>
                    <a:noFill/>
                    <a:ln w="9525">
                      <a:noFill/>
                      <a:miter lim="800000"/>
                      <a:headEnd/>
                      <a:tailEnd/>
                    </a:ln>
                  </pic:spPr>
                </pic:pic>
              </a:graphicData>
            </a:graphic>
          </wp:inline>
        </w:drawing>
      </w:r>
    </w:p>
    <w:p w:rsidR="001E51D1" w:rsidRPr="001E51D1" w:rsidRDefault="001E51D1" w:rsidP="001E51D1"/>
    <w:p w:rsidR="001E51D1" w:rsidRPr="001E51D1" w:rsidRDefault="001E51D1" w:rsidP="001E51D1"/>
    <w:p w:rsidR="001E51D1" w:rsidRDefault="001E51D1" w:rsidP="001E51D1">
      <w:pPr>
        <w:sectPr w:rsidR="001E51D1" w:rsidSect="006619AB">
          <w:pgSz w:w="16838" w:h="11906" w:orient="landscape"/>
          <w:pgMar w:top="1134" w:right="454" w:bottom="851" w:left="737" w:header="720" w:footer="720" w:gutter="0"/>
          <w:cols w:space="708"/>
          <w:docGrid w:linePitch="360"/>
        </w:sectPr>
      </w:pPr>
    </w:p>
    <w:p w:rsidR="001E51D1" w:rsidRPr="001E51D1" w:rsidRDefault="001E51D1" w:rsidP="001E51D1"/>
    <w:p w:rsidR="001E51D1" w:rsidRDefault="001E51D1" w:rsidP="001E51D1"/>
    <w:p w:rsidR="001E51D1" w:rsidRPr="00520CBE" w:rsidRDefault="001E51D1" w:rsidP="001E51D1">
      <w:pPr>
        <w:ind w:left="4680"/>
        <w:rPr>
          <w:u w:val="single"/>
        </w:rPr>
      </w:pPr>
      <w:r>
        <w:tab/>
      </w:r>
      <w:r w:rsidRPr="00520CBE">
        <w:t>ПРИЛОЖЕНИЕ 2</w:t>
      </w:r>
      <w:r w:rsidRPr="00520CBE">
        <w:br/>
        <w:t>к договору аренды земельного участка</w:t>
      </w:r>
      <w:r w:rsidRPr="00520CBE">
        <w:br/>
        <w:t>от _______________ N _______</w:t>
      </w:r>
    </w:p>
    <w:p w:rsidR="001E51D1" w:rsidRDefault="001E51D1" w:rsidP="001E51D1">
      <w:pPr>
        <w:jc w:val="center"/>
        <w:rPr>
          <w:bCs/>
        </w:rPr>
      </w:pPr>
    </w:p>
    <w:p w:rsidR="001E51D1" w:rsidRPr="00520CBE" w:rsidRDefault="001E51D1" w:rsidP="001E51D1">
      <w:pPr>
        <w:jc w:val="center"/>
        <w:rPr>
          <w:bCs/>
        </w:rPr>
      </w:pPr>
      <w:r w:rsidRPr="00520CBE">
        <w:rPr>
          <w:bCs/>
        </w:rPr>
        <w:t>РАСЧЕТ</w:t>
      </w:r>
      <w:r w:rsidRPr="00520CBE">
        <w:rPr>
          <w:bCs/>
        </w:rPr>
        <w:br/>
        <w:t>арендной платы за земельный участок с кадастровым номером</w:t>
      </w:r>
    </w:p>
    <w:p w:rsidR="001E51D1" w:rsidRPr="00520CBE" w:rsidRDefault="005E2817" w:rsidP="001E51D1">
      <w:pPr>
        <w:ind w:left="2340"/>
        <w:rPr>
          <w:bCs/>
        </w:rPr>
      </w:pPr>
      <w:r>
        <w:rPr>
          <w:noProof/>
        </w:rPr>
        <w:pict>
          <v:rect id="Прямоугольник 2" o:spid="_x0000_s1026" style="position:absolute;left:0;text-align:left;margin-left:171.75pt;margin-top:13.5pt;width:117.75pt;height:27.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" strokeweight=".25pt">
            <v:textbox style="mso-next-textbox:#Прямоугольник 2">
              <w:txbxContent>
                <w:p w:rsidR="001E51D1" w:rsidRPr="003552DC" w:rsidRDefault="001E51D1" w:rsidP="001E51D1">
                  <w:pPr>
                    <w:pStyle w:val="aa"/>
                    <w:rPr>
                      <w:rFonts w:ascii="Arial" w:hAnsi="Arial" w:cs="Arial"/>
                      <w:sz w:val="16"/>
                      <w:szCs w:val="16"/>
                    </w:rPr>
                  </w:pPr>
                  <w:r w:rsidRPr="003552DC">
                    <w:rPr>
                      <w:rFonts w:ascii="Arial" w:hAnsi="Arial" w:cs="Arial"/>
                      <w:sz w:val="16"/>
                      <w:szCs w:val="16"/>
                    </w:rPr>
                    <w:t>Кадастровая стоимость земельного участка</w:t>
                  </w:r>
                </w:p>
              </w:txbxContent>
            </v:textbox>
          </v:rect>
        </w:pict>
      </w:r>
    </w:p>
    <w:tbl>
      <w:tblPr>
        <w:tblpPr w:leftFromText="180" w:rightFromText="180" w:vertAnchor="text" w:tblpXSpec="center" w:tblpY="1"/>
        <w:tblOverlap w:val="neve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268"/>
        <w:gridCol w:w="1078"/>
        <w:gridCol w:w="1287"/>
        <w:gridCol w:w="1045"/>
        <w:gridCol w:w="900"/>
        <w:gridCol w:w="1262"/>
        <w:gridCol w:w="1026"/>
      </w:tblGrid>
      <w:tr w:rsidR="001E51D1" w:rsidRPr="00520CBE" w:rsidTr="003C6E6E">
        <w:trPr>
          <w:trHeight w:val="1691"/>
        </w:trPr>
        <w:tc>
          <w:tcPr>
            <w:tcW w:w="1270"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sz w:val="16"/>
                <w:szCs w:val="16"/>
              </w:rPr>
            </w:pPr>
            <w:r w:rsidRPr="00520CBE">
              <w:rPr>
                <w:rFonts w:ascii="Arial" w:hAnsi="Arial" w:cs="Arial"/>
                <w:sz w:val="16"/>
                <w:szCs w:val="16"/>
              </w:rPr>
              <w:t>Период</w:t>
            </w:r>
          </w:p>
        </w:tc>
        <w:tc>
          <w:tcPr>
            <w:tcW w:w="2268"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sz w:val="16"/>
                <w:szCs w:val="16"/>
                <w:lang w:val="en-US"/>
              </w:rPr>
            </w:pPr>
          </w:p>
          <w:p w:rsidR="001E51D1" w:rsidRPr="00520CBE" w:rsidRDefault="001E51D1" w:rsidP="003C6E6E">
            <w:pPr>
              <w:jc w:val="center"/>
              <w:rPr>
                <w:rFonts w:ascii="Arial" w:hAnsi="Arial" w:cs="Arial"/>
                <w:sz w:val="16"/>
                <w:szCs w:val="16"/>
                <w:lang w:val="en-US"/>
              </w:rPr>
            </w:pPr>
          </w:p>
          <w:p w:rsidR="001E51D1" w:rsidRPr="00520CBE" w:rsidRDefault="001E51D1" w:rsidP="003C6E6E">
            <w:pPr>
              <w:jc w:val="center"/>
              <w:rPr>
                <w:rFonts w:ascii="Arial" w:hAnsi="Arial" w:cs="Arial"/>
                <w:sz w:val="16"/>
                <w:szCs w:val="16"/>
                <w:lang w:val="en-US"/>
              </w:rPr>
            </w:pPr>
          </w:p>
          <w:p w:rsidR="001E51D1" w:rsidRPr="00520CBE" w:rsidRDefault="001E51D1" w:rsidP="003C6E6E">
            <w:pPr>
              <w:jc w:val="center"/>
              <w:rPr>
                <w:rFonts w:ascii="Arial" w:hAnsi="Arial" w:cs="Arial"/>
                <w:sz w:val="16"/>
                <w:szCs w:val="16"/>
              </w:rPr>
            </w:pPr>
            <w:r w:rsidRPr="00520CBE">
              <w:rPr>
                <w:rFonts w:ascii="Arial" w:hAnsi="Arial" w:cs="Arial"/>
                <w:sz w:val="16"/>
                <w:szCs w:val="16"/>
              </w:rPr>
              <w:t>Вид функционального использования</w:t>
            </w:r>
          </w:p>
        </w:tc>
        <w:tc>
          <w:tcPr>
            <w:tcW w:w="1078"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sz w:val="16"/>
                <w:szCs w:val="16"/>
              </w:rPr>
            </w:pPr>
          </w:p>
          <w:p w:rsidR="001E51D1" w:rsidRPr="00520CBE" w:rsidRDefault="001E51D1" w:rsidP="003C6E6E">
            <w:pPr>
              <w:jc w:val="center"/>
              <w:rPr>
                <w:rFonts w:ascii="Arial" w:hAnsi="Arial" w:cs="Arial"/>
                <w:sz w:val="16"/>
                <w:szCs w:val="16"/>
              </w:rPr>
            </w:pPr>
          </w:p>
          <w:p w:rsidR="001E51D1" w:rsidRPr="00520CBE" w:rsidRDefault="001E51D1" w:rsidP="003C6E6E">
            <w:pPr>
              <w:jc w:val="center"/>
              <w:rPr>
                <w:rFonts w:ascii="Arial" w:hAnsi="Arial" w:cs="Arial"/>
                <w:sz w:val="16"/>
                <w:szCs w:val="16"/>
                <w:lang w:val="en-US"/>
              </w:rPr>
            </w:pPr>
          </w:p>
          <w:p w:rsidR="001E51D1" w:rsidRPr="00520CBE" w:rsidRDefault="001E51D1" w:rsidP="003C6E6E">
            <w:pPr>
              <w:jc w:val="center"/>
              <w:rPr>
                <w:rFonts w:ascii="Arial" w:hAnsi="Arial" w:cs="Arial"/>
                <w:sz w:val="16"/>
                <w:szCs w:val="16"/>
              </w:rPr>
            </w:pPr>
            <w:r w:rsidRPr="00520CBE">
              <w:rPr>
                <w:rFonts w:ascii="Arial" w:hAnsi="Arial" w:cs="Arial"/>
                <w:sz w:val="16"/>
                <w:szCs w:val="16"/>
              </w:rPr>
              <w:t>Площадь кв.м.</w:t>
            </w:r>
          </w:p>
        </w:tc>
        <w:tc>
          <w:tcPr>
            <w:tcW w:w="1287"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sz w:val="16"/>
                <w:szCs w:val="16"/>
              </w:rPr>
            </w:pPr>
          </w:p>
          <w:p w:rsidR="001E51D1" w:rsidRPr="00520CBE" w:rsidRDefault="001E51D1" w:rsidP="003C6E6E">
            <w:pPr>
              <w:jc w:val="center"/>
              <w:rPr>
                <w:rFonts w:ascii="Arial" w:hAnsi="Arial" w:cs="Arial"/>
                <w:sz w:val="16"/>
                <w:szCs w:val="16"/>
              </w:rPr>
            </w:pPr>
          </w:p>
          <w:p w:rsidR="001E51D1" w:rsidRPr="00520CBE" w:rsidRDefault="001E51D1" w:rsidP="003C6E6E">
            <w:pPr>
              <w:jc w:val="center"/>
              <w:rPr>
                <w:rFonts w:ascii="Arial" w:hAnsi="Arial" w:cs="Arial"/>
                <w:sz w:val="16"/>
                <w:szCs w:val="16"/>
              </w:rPr>
            </w:pPr>
          </w:p>
          <w:p w:rsidR="001E51D1" w:rsidRPr="00520CBE" w:rsidRDefault="001E51D1" w:rsidP="003C6E6E">
            <w:pPr>
              <w:jc w:val="center"/>
              <w:rPr>
                <w:rFonts w:ascii="Arial" w:hAnsi="Arial" w:cs="Arial"/>
                <w:sz w:val="16"/>
                <w:szCs w:val="16"/>
              </w:rPr>
            </w:pPr>
            <w:r w:rsidRPr="00520CBE">
              <w:rPr>
                <w:rFonts w:ascii="Arial" w:hAnsi="Arial" w:cs="Arial"/>
                <w:sz w:val="16"/>
                <w:szCs w:val="16"/>
              </w:rPr>
              <w:t xml:space="preserve">Удельный показатель кадастровой стоимости земель, </w:t>
            </w:r>
            <w:proofErr w:type="spellStart"/>
            <w:r w:rsidRPr="00520CBE">
              <w:rPr>
                <w:rFonts w:ascii="Arial" w:hAnsi="Arial" w:cs="Arial"/>
                <w:sz w:val="16"/>
                <w:szCs w:val="16"/>
              </w:rPr>
              <w:t>руб</w:t>
            </w:r>
            <w:proofErr w:type="spellEnd"/>
            <w:r w:rsidRPr="00520CBE">
              <w:rPr>
                <w:rFonts w:ascii="Arial" w:hAnsi="Arial" w:cs="Arial"/>
                <w:sz w:val="16"/>
                <w:szCs w:val="16"/>
              </w:rPr>
              <w:t>/</w:t>
            </w:r>
            <w:proofErr w:type="spellStart"/>
            <w:r w:rsidRPr="00520CBE">
              <w:rPr>
                <w:rFonts w:ascii="Arial" w:hAnsi="Arial" w:cs="Arial"/>
                <w:sz w:val="16"/>
                <w:szCs w:val="16"/>
              </w:rPr>
              <w:t>кв.м</w:t>
            </w:r>
            <w:proofErr w:type="spellEnd"/>
            <w:r w:rsidRPr="00520CBE">
              <w:rPr>
                <w:rFonts w:ascii="Arial" w:hAnsi="Arial" w:cs="Arial"/>
                <w:sz w:val="16"/>
                <w:szCs w:val="16"/>
              </w:rPr>
              <w:t>.</w:t>
            </w:r>
          </w:p>
        </w:tc>
        <w:tc>
          <w:tcPr>
            <w:tcW w:w="1045"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sz w:val="16"/>
                <w:szCs w:val="16"/>
              </w:rPr>
            </w:pPr>
            <w:r w:rsidRPr="00520CBE">
              <w:rPr>
                <w:rFonts w:ascii="Arial" w:hAnsi="Arial" w:cs="Arial"/>
                <w:sz w:val="16"/>
                <w:szCs w:val="16"/>
              </w:rPr>
              <w:t>Коэффициент, учитывающий вид разрешенного использования</w:t>
            </w:r>
          </w:p>
        </w:tc>
        <w:tc>
          <w:tcPr>
            <w:tcW w:w="900"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sz w:val="16"/>
                <w:szCs w:val="16"/>
              </w:rPr>
            </w:pPr>
            <w:r w:rsidRPr="00520CBE">
              <w:rPr>
                <w:rFonts w:ascii="Arial" w:hAnsi="Arial" w:cs="Arial"/>
                <w:sz w:val="16"/>
                <w:szCs w:val="16"/>
              </w:rPr>
              <w:t>Коэффициент, учитывающий категорию арендатора</w:t>
            </w:r>
          </w:p>
        </w:tc>
        <w:tc>
          <w:tcPr>
            <w:tcW w:w="1262"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sz w:val="16"/>
                <w:szCs w:val="16"/>
              </w:rPr>
            </w:pPr>
            <w:r w:rsidRPr="00520CBE">
              <w:rPr>
                <w:rFonts w:ascii="Arial" w:hAnsi="Arial" w:cs="Arial"/>
                <w:sz w:val="16"/>
                <w:szCs w:val="16"/>
              </w:rPr>
              <w:t>Оплата в год, руб.</w:t>
            </w:r>
          </w:p>
        </w:tc>
        <w:tc>
          <w:tcPr>
            <w:tcW w:w="1026"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sz w:val="16"/>
                <w:szCs w:val="16"/>
              </w:rPr>
            </w:pPr>
            <w:r w:rsidRPr="00520CBE">
              <w:rPr>
                <w:rFonts w:ascii="Arial" w:hAnsi="Arial" w:cs="Arial"/>
                <w:sz w:val="16"/>
                <w:szCs w:val="16"/>
              </w:rPr>
              <w:t>Оплата в месяц, руб.</w:t>
            </w:r>
          </w:p>
        </w:tc>
      </w:tr>
      <w:tr w:rsidR="001E51D1" w:rsidRPr="00520CBE" w:rsidTr="003C6E6E">
        <w:tc>
          <w:tcPr>
            <w:tcW w:w="1270"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r>
      <w:tr w:rsidR="001E51D1" w:rsidRPr="00520CBE" w:rsidTr="003C6E6E">
        <w:tc>
          <w:tcPr>
            <w:tcW w:w="1270"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r>
      <w:tr w:rsidR="001E51D1" w:rsidRPr="00520CBE" w:rsidTr="003C6E6E">
        <w:tc>
          <w:tcPr>
            <w:tcW w:w="1270"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1E51D1" w:rsidRPr="00520CBE" w:rsidRDefault="001E51D1" w:rsidP="003C6E6E">
            <w:pPr>
              <w:jc w:val="center"/>
              <w:rPr>
                <w:rFonts w:ascii="Arial" w:hAnsi="Arial" w:cs="Arial"/>
              </w:rPr>
            </w:pPr>
          </w:p>
        </w:tc>
      </w:tr>
    </w:tbl>
    <w:p w:rsidR="001E51D1" w:rsidRPr="00520CBE" w:rsidRDefault="001E51D1" w:rsidP="001E51D1">
      <w:pPr>
        <w:ind w:firstLine="300"/>
        <w:jc w:val="both"/>
        <w:rPr>
          <w:rFonts w:ascii="Arial" w:hAnsi="Arial" w:cs="Arial"/>
        </w:rPr>
      </w:pPr>
    </w:p>
    <w:p w:rsidR="001E51D1" w:rsidRPr="00520CBE" w:rsidRDefault="001E51D1" w:rsidP="001E51D1">
      <w:pPr>
        <w:ind w:firstLine="300"/>
        <w:jc w:val="both"/>
      </w:pPr>
      <w:r w:rsidRPr="00520CBE">
        <w:t xml:space="preserve">Арендная плата устанавливается </w:t>
      </w:r>
      <w:proofErr w:type="gramStart"/>
      <w:r w:rsidRPr="00520CBE">
        <w:t>с</w:t>
      </w:r>
      <w:proofErr w:type="gramEnd"/>
      <w:r w:rsidRPr="00520CBE">
        <w:t xml:space="preserve"> _____________</w:t>
      </w:r>
    </w:p>
    <w:p w:rsidR="001E51D1" w:rsidRPr="00520CBE" w:rsidRDefault="001E51D1" w:rsidP="001E51D1">
      <w:pPr>
        <w:ind w:firstLine="300"/>
        <w:jc w:val="both"/>
      </w:pPr>
      <w:proofErr w:type="gramStart"/>
      <w:r w:rsidRPr="00520CBE">
        <w:t>Арендная плата за первый подлежащий оплате период с _______ по ________ составляет ____________ руб.</w:t>
      </w:r>
      <w:proofErr w:type="gramEnd"/>
    </w:p>
    <w:p w:rsidR="001E51D1" w:rsidRPr="00520CBE" w:rsidRDefault="001E51D1" w:rsidP="001E51D1">
      <w:pPr>
        <w:ind w:firstLine="300"/>
        <w:jc w:val="both"/>
      </w:pPr>
      <w:r w:rsidRPr="00520CBE">
        <w:t xml:space="preserve">Настоящее приложение является неотъемлемой частью договора. </w:t>
      </w:r>
    </w:p>
    <w:p w:rsidR="001E51D1" w:rsidRPr="00520CBE" w:rsidRDefault="001E51D1" w:rsidP="001E51D1">
      <w:pPr>
        <w:jc w:val="center"/>
      </w:pPr>
    </w:p>
    <w:p w:rsidR="001E51D1" w:rsidRPr="00520CBE" w:rsidRDefault="001E51D1" w:rsidP="001E51D1">
      <w:pPr>
        <w:jc w:val="center"/>
      </w:pPr>
      <w:r w:rsidRPr="00520CBE">
        <w:t>ПОДПИСИ СТОРОН</w:t>
      </w:r>
    </w:p>
    <w:tbl>
      <w:tblPr>
        <w:tblW w:w="5071" w:type="pct"/>
        <w:tblCellSpacing w:w="15" w:type="dxa"/>
        <w:tblInd w:w="-135" w:type="dxa"/>
        <w:tblLayout w:type="fixed"/>
        <w:tblCellMar>
          <w:top w:w="15" w:type="dxa"/>
          <w:left w:w="15" w:type="dxa"/>
          <w:bottom w:w="15" w:type="dxa"/>
          <w:right w:w="15" w:type="dxa"/>
        </w:tblCellMar>
        <w:tblLook w:val="0000" w:firstRow="0" w:lastRow="0" w:firstColumn="0" w:lastColumn="0" w:noHBand="0" w:noVBand="0"/>
      </w:tblPr>
      <w:tblGrid>
        <w:gridCol w:w="4393"/>
        <w:gridCol w:w="1289"/>
        <w:gridCol w:w="4471"/>
      </w:tblGrid>
      <w:tr w:rsidR="001E51D1" w:rsidRPr="00520CBE" w:rsidTr="003C6E6E">
        <w:trPr>
          <w:tblCellSpacing w:w="15" w:type="dxa"/>
        </w:trPr>
        <w:tc>
          <w:tcPr>
            <w:tcW w:w="4099" w:type="dxa"/>
          </w:tcPr>
          <w:p w:rsidR="001E51D1" w:rsidRPr="00520CBE" w:rsidRDefault="001E51D1" w:rsidP="003C6E6E">
            <w:pPr>
              <w:spacing w:after="240"/>
            </w:pPr>
            <w:r w:rsidRPr="00520CBE">
              <w:rPr>
                <w:bCs/>
              </w:rPr>
              <w:t>Арендодатель:</w:t>
            </w:r>
            <w:r w:rsidRPr="00520CBE">
              <w:rPr>
                <w:bCs/>
              </w:rPr>
              <w:br/>
              <w:t>Заместитель руководителя департамента муниципального имущества и земельных отношений</w:t>
            </w:r>
          </w:p>
        </w:tc>
        <w:tc>
          <w:tcPr>
            <w:tcW w:w="1187" w:type="dxa"/>
          </w:tcPr>
          <w:p w:rsidR="001E51D1" w:rsidRPr="00520CBE" w:rsidRDefault="001E51D1" w:rsidP="003C6E6E">
            <w:pPr>
              <w:rPr>
                <w:bCs/>
              </w:rPr>
            </w:pPr>
          </w:p>
        </w:tc>
        <w:tc>
          <w:tcPr>
            <w:tcW w:w="4173" w:type="dxa"/>
          </w:tcPr>
          <w:p w:rsidR="001E51D1" w:rsidRPr="00520CBE" w:rsidRDefault="001E51D1" w:rsidP="003C6E6E">
            <w:r w:rsidRPr="00520CBE">
              <w:rPr>
                <w:bCs/>
              </w:rPr>
              <w:t>Арендатор:</w:t>
            </w:r>
            <w:r w:rsidRPr="00520CBE">
              <w:br/>
            </w:r>
          </w:p>
        </w:tc>
      </w:tr>
      <w:tr w:rsidR="001E51D1" w:rsidRPr="00520CBE" w:rsidTr="003C6E6E">
        <w:trPr>
          <w:tblCellSpacing w:w="15" w:type="dxa"/>
        </w:trPr>
        <w:tc>
          <w:tcPr>
            <w:tcW w:w="4099" w:type="dxa"/>
            <w:vAlign w:val="bottom"/>
          </w:tcPr>
          <w:p w:rsidR="001E51D1" w:rsidRPr="00520CBE" w:rsidRDefault="001E51D1" w:rsidP="003C6E6E">
            <w:r w:rsidRPr="00520CBE">
              <w:t>_________________</w:t>
            </w:r>
            <w:r w:rsidRPr="00520CBE">
              <w:br/>
              <w:t xml:space="preserve">М.П. </w:t>
            </w:r>
          </w:p>
        </w:tc>
        <w:tc>
          <w:tcPr>
            <w:tcW w:w="1187" w:type="dxa"/>
          </w:tcPr>
          <w:p w:rsidR="001E51D1" w:rsidRPr="00520CBE" w:rsidRDefault="001E51D1" w:rsidP="003C6E6E">
            <w:pPr>
              <w:spacing w:after="240"/>
            </w:pPr>
          </w:p>
        </w:tc>
        <w:tc>
          <w:tcPr>
            <w:tcW w:w="4173" w:type="dxa"/>
            <w:vAlign w:val="bottom"/>
          </w:tcPr>
          <w:p w:rsidR="001E51D1" w:rsidRPr="00520CBE" w:rsidRDefault="001E51D1" w:rsidP="003C6E6E">
            <w:pPr>
              <w:spacing w:after="240"/>
            </w:pPr>
            <w:r w:rsidRPr="00520CBE">
              <w:t>______________ "____"__________________</w:t>
            </w:r>
            <w:r w:rsidRPr="00520CBE">
              <w:rPr>
                <w:noProof/>
              </w:rPr>
              <w:t>2013</w:t>
            </w:r>
            <w:r w:rsidRPr="00520CBE">
              <w:t xml:space="preserve"> г.</w:t>
            </w:r>
          </w:p>
          <w:p w:rsidR="001E51D1" w:rsidRPr="00520CBE" w:rsidRDefault="001E51D1" w:rsidP="003C6E6E">
            <w:pPr>
              <w:spacing w:after="240"/>
            </w:pPr>
            <w:r w:rsidRPr="00520CBE">
              <w:t>М.П.</w:t>
            </w:r>
          </w:p>
        </w:tc>
      </w:tr>
    </w:tbl>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tabs>
          <w:tab w:val="left" w:pos="567"/>
        </w:tabs>
        <w:spacing w:line="276" w:lineRule="auto"/>
        <w:ind w:left="4820"/>
        <w:rPr>
          <w:rFonts w:eastAsia="Calibri"/>
          <w:lang w:eastAsia="en-US"/>
        </w:rPr>
      </w:pPr>
      <w:r w:rsidRPr="00520CBE">
        <w:rPr>
          <w:rFonts w:eastAsia="Calibri"/>
          <w:lang w:eastAsia="en-US"/>
        </w:rPr>
        <w:t>ПРИЛОЖЕНИЕ 3</w:t>
      </w:r>
    </w:p>
    <w:p w:rsidR="001E51D1" w:rsidRPr="00520CBE" w:rsidRDefault="001E51D1" w:rsidP="001E51D1">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1E51D1" w:rsidRPr="00520CBE" w:rsidRDefault="001E51D1" w:rsidP="001E51D1">
      <w:pPr>
        <w:tabs>
          <w:tab w:val="left" w:pos="567"/>
        </w:tabs>
        <w:spacing w:line="276" w:lineRule="auto"/>
        <w:ind w:left="4820"/>
        <w:rPr>
          <w:rFonts w:eastAsia="Calibri"/>
          <w:lang w:eastAsia="en-US"/>
        </w:rPr>
      </w:pPr>
    </w:p>
    <w:p w:rsidR="001E51D1" w:rsidRPr="00520CBE" w:rsidRDefault="001E51D1" w:rsidP="001E51D1">
      <w:pPr>
        <w:tabs>
          <w:tab w:val="left" w:pos="567"/>
        </w:tabs>
        <w:spacing w:line="276" w:lineRule="auto"/>
        <w:rPr>
          <w:rFonts w:eastAsia="Calibri"/>
          <w:lang w:eastAsia="en-US"/>
        </w:rPr>
      </w:pPr>
    </w:p>
    <w:p w:rsidR="001E51D1" w:rsidRPr="00520CBE" w:rsidRDefault="001E51D1" w:rsidP="001E51D1">
      <w:pPr>
        <w:jc w:val="center"/>
      </w:pPr>
      <w:r w:rsidRPr="00520CBE">
        <w:rPr>
          <w:bCs/>
        </w:rPr>
        <w:t>АКТ</w:t>
      </w:r>
      <w:r w:rsidRPr="00520CBE">
        <w:rPr>
          <w:bCs/>
        </w:rPr>
        <w:br/>
        <w:t>приема-передачи земельного участка</w:t>
      </w:r>
    </w:p>
    <w:p w:rsidR="001E51D1" w:rsidRPr="00520CBE" w:rsidRDefault="001E51D1" w:rsidP="001E51D1">
      <w:pPr>
        <w:spacing w:after="240"/>
      </w:pPr>
      <w:r w:rsidRPr="00520CBE">
        <w:br/>
      </w:r>
    </w:p>
    <w:tbl>
      <w:tblPr>
        <w:tblW w:w="5000" w:type="pct"/>
        <w:tblCellSpacing w:w="15" w:type="dxa"/>
        <w:tblLook w:val="0000" w:firstRow="0" w:lastRow="0" w:firstColumn="0" w:lastColumn="0" w:noHBand="0" w:noVBand="0"/>
      </w:tblPr>
      <w:tblGrid>
        <w:gridCol w:w="2704"/>
        <w:gridCol w:w="7307"/>
      </w:tblGrid>
      <w:tr w:rsidR="001E51D1" w:rsidRPr="00520CBE" w:rsidTr="003C6E6E">
        <w:trPr>
          <w:tblCellSpacing w:w="15" w:type="dxa"/>
        </w:trPr>
        <w:tc>
          <w:tcPr>
            <w:tcW w:w="1329" w:type="pct"/>
            <w:tcMar>
              <w:top w:w="15" w:type="dxa"/>
              <w:left w:w="15" w:type="dxa"/>
              <w:bottom w:w="15" w:type="dxa"/>
              <w:right w:w="15" w:type="dxa"/>
            </w:tcMar>
            <w:vAlign w:val="center"/>
          </w:tcPr>
          <w:p w:rsidR="001E51D1" w:rsidRPr="00520CBE" w:rsidRDefault="001E51D1" w:rsidP="003C6E6E">
            <w:r w:rsidRPr="00520CBE">
              <w:t xml:space="preserve">г. Красноярск </w:t>
            </w:r>
          </w:p>
        </w:tc>
        <w:tc>
          <w:tcPr>
            <w:tcW w:w="3629" w:type="pct"/>
            <w:tcMar>
              <w:top w:w="15" w:type="dxa"/>
              <w:left w:w="15" w:type="dxa"/>
              <w:bottom w:w="15" w:type="dxa"/>
              <w:right w:w="15" w:type="dxa"/>
            </w:tcMar>
            <w:vAlign w:val="center"/>
          </w:tcPr>
          <w:p w:rsidR="001E51D1" w:rsidRPr="00520CBE" w:rsidRDefault="001E51D1" w:rsidP="003C6E6E">
            <w:pPr>
              <w:jc w:val="right"/>
              <w:rPr>
                <w:rFonts w:ascii="Arial" w:hAnsi="Arial" w:cs="Arial"/>
              </w:rPr>
            </w:pPr>
          </w:p>
        </w:tc>
      </w:tr>
    </w:tbl>
    <w:p w:rsidR="001E51D1" w:rsidRPr="00520CBE" w:rsidRDefault="001E51D1" w:rsidP="001E51D1">
      <w:pPr>
        <w:spacing w:after="240"/>
        <w:rPr>
          <w:rFonts w:ascii="Arial" w:hAnsi="Arial" w:cs="Arial"/>
        </w:rPr>
      </w:pPr>
      <w:r w:rsidRPr="00520CBE">
        <w:rPr>
          <w:rFonts w:ascii="Arial" w:hAnsi="Arial" w:cs="Arial"/>
        </w:rPr>
        <w:br/>
      </w:r>
    </w:p>
    <w:p w:rsidR="001E51D1" w:rsidRPr="00520CBE" w:rsidRDefault="001E51D1" w:rsidP="001E51D1">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1E51D1" w:rsidRPr="00520CBE" w:rsidRDefault="001E51D1" w:rsidP="001E51D1"/>
    <w:p w:rsidR="001E51D1" w:rsidRPr="00520CBE" w:rsidRDefault="001E51D1" w:rsidP="001E51D1"/>
    <w:p w:rsidR="001E51D1" w:rsidRPr="00520CBE" w:rsidRDefault="001E51D1" w:rsidP="001E51D1">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1E51D1" w:rsidRPr="00520CBE" w:rsidRDefault="001E51D1" w:rsidP="001E51D1">
      <w:pPr>
        <w:jc w:val="both"/>
      </w:pPr>
    </w:p>
    <w:p w:rsidR="001E51D1" w:rsidRPr="00520CBE" w:rsidRDefault="001E51D1" w:rsidP="001E51D1">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1E51D1" w:rsidRPr="00520CBE" w:rsidRDefault="001E51D1" w:rsidP="001E51D1">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1E51D1" w:rsidRPr="00520CBE" w:rsidTr="003C6E6E">
        <w:trPr>
          <w:tblCellSpacing w:w="15" w:type="dxa"/>
        </w:trPr>
        <w:tc>
          <w:tcPr>
            <w:tcW w:w="2500" w:type="pct"/>
            <w:tcMar>
              <w:top w:w="15" w:type="dxa"/>
              <w:left w:w="15" w:type="dxa"/>
              <w:bottom w:w="15" w:type="dxa"/>
              <w:right w:w="15" w:type="dxa"/>
            </w:tcMar>
          </w:tcPr>
          <w:p w:rsidR="001E51D1" w:rsidRPr="00520CBE" w:rsidRDefault="001E51D1" w:rsidP="003C6E6E">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1E51D1" w:rsidRPr="00520CBE" w:rsidRDefault="001E51D1" w:rsidP="003C6E6E">
            <w:r w:rsidRPr="00520CBE">
              <w:br/>
              <w:t xml:space="preserve">__________________ </w:t>
            </w:r>
            <w:r w:rsidRPr="00520CBE">
              <w:br/>
              <w:t xml:space="preserve">М.П. </w:t>
            </w:r>
          </w:p>
        </w:tc>
      </w:tr>
      <w:tr w:rsidR="001E51D1" w:rsidRPr="00520CBE" w:rsidTr="003C6E6E">
        <w:trPr>
          <w:tblCellSpacing w:w="15" w:type="dxa"/>
        </w:trPr>
        <w:tc>
          <w:tcPr>
            <w:tcW w:w="0" w:type="auto"/>
            <w:tcMar>
              <w:top w:w="15" w:type="dxa"/>
              <w:left w:w="15" w:type="dxa"/>
              <w:bottom w:w="15" w:type="dxa"/>
              <w:right w:w="15" w:type="dxa"/>
            </w:tcMar>
            <w:vAlign w:val="center"/>
          </w:tcPr>
          <w:p w:rsidR="001E51D1" w:rsidRPr="00520CBE" w:rsidRDefault="001E51D1" w:rsidP="003C6E6E">
            <w:pPr>
              <w:spacing w:after="240"/>
            </w:pPr>
          </w:p>
        </w:tc>
        <w:tc>
          <w:tcPr>
            <w:tcW w:w="0" w:type="auto"/>
            <w:tcMar>
              <w:top w:w="15" w:type="dxa"/>
              <w:left w:w="15" w:type="dxa"/>
              <w:bottom w:w="15" w:type="dxa"/>
              <w:right w:w="15" w:type="dxa"/>
            </w:tcMar>
            <w:vAlign w:val="center"/>
          </w:tcPr>
          <w:p w:rsidR="001E51D1" w:rsidRPr="00520CBE" w:rsidRDefault="001E51D1" w:rsidP="003C6E6E"/>
        </w:tc>
      </w:tr>
      <w:tr w:rsidR="001E51D1" w:rsidRPr="00520CBE" w:rsidTr="003C6E6E">
        <w:trPr>
          <w:tblCellSpacing w:w="15" w:type="dxa"/>
        </w:trPr>
        <w:tc>
          <w:tcPr>
            <w:tcW w:w="2500" w:type="pct"/>
            <w:tcMar>
              <w:top w:w="15" w:type="dxa"/>
              <w:left w:w="15" w:type="dxa"/>
              <w:bottom w:w="15" w:type="dxa"/>
              <w:right w:w="15" w:type="dxa"/>
            </w:tcMar>
          </w:tcPr>
          <w:p w:rsidR="001E51D1" w:rsidRPr="00520CBE" w:rsidRDefault="001E51D1" w:rsidP="003C6E6E">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1E51D1" w:rsidRPr="00520CBE" w:rsidRDefault="001E51D1" w:rsidP="003C6E6E">
            <w:pPr>
              <w:rPr>
                <w:lang w:val="en-US"/>
              </w:rPr>
            </w:pPr>
            <w:r w:rsidRPr="00520CBE">
              <w:t>______________</w:t>
            </w:r>
            <w:r w:rsidRPr="00520CBE">
              <w:rPr>
                <w:lang w:val="en-US"/>
              </w:rPr>
              <w:t>____</w:t>
            </w:r>
          </w:p>
        </w:tc>
      </w:tr>
    </w:tbl>
    <w:p w:rsidR="001E51D1" w:rsidRPr="008E12A9" w:rsidRDefault="001E51D1" w:rsidP="001E51D1"/>
    <w:p w:rsidR="001E51D1" w:rsidRPr="008E12A9" w:rsidRDefault="001E51D1" w:rsidP="001E51D1">
      <w:pPr>
        <w:jc w:val="center"/>
      </w:pPr>
    </w:p>
    <w:p w:rsidR="00CA64C4" w:rsidRPr="001E51D1" w:rsidRDefault="00CA64C4" w:rsidP="001E51D1">
      <w:pPr>
        <w:tabs>
          <w:tab w:val="left" w:pos="8440"/>
        </w:tabs>
      </w:pPr>
    </w:p>
    <w:sectPr w:rsidR="00CA64C4" w:rsidRPr="001E51D1" w:rsidSect="001E51D1">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99F"/>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2C6"/>
    <w:rsid w:val="000E15AC"/>
    <w:rsid w:val="000E1ABC"/>
    <w:rsid w:val="000E1E6F"/>
    <w:rsid w:val="000E2C01"/>
    <w:rsid w:val="000E4406"/>
    <w:rsid w:val="000E4F56"/>
    <w:rsid w:val="000E50CD"/>
    <w:rsid w:val="000E5396"/>
    <w:rsid w:val="000E5F8F"/>
    <w:rsid w:val="000E6683"/>
    <w:rsid w:val="000E6C15"/>
    <w:rsid w:val="000E6E9F"/>
    <w:rsid w:val="000E72E2"/>
    <w:rsid w:val="000E744F"/>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5E44"/>
    <w:rsid w:val="001074BA"/>
    <w:rsid w:val="00107897"/>
    <w:rsid w:val="00107E98"/>
    <w:rsid w:val="001103B6"/>
    <w:rsid w:val="00110D96"/>
    <w:rsid w:val="0011160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2A7"/>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5F73"/>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1D1"/>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D3B"/>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A03"/>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3F"/>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4D56"/>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1509"/>
    <w:rsid w:val="00413453"/>
    <w:rsid w:val="00414DE2"/>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A34"/>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4D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2817"/>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19AB"/>
    <w:rsid w:val="006640FF"/>
    <w:rsid w:val="006651AC"/>
    <w:rsid w:val="00665925"/>
    <w:rsid w:val="00666842"/>
    <w:rsid w:val="00666E49"/>
    <w:rsid w:val="0066741B"/>
    <w:rsid w:val="0066765A"/>
    <w:rsid w:val="0067018F"/>
    <w:rsid w:val="00670787"/>
    <w:rsid w:val="00670D38"/>
    <w:rsid w:val="00673CD5"/>
    <w:rsid w:val="00674E05"/>
    <w:rsid w:val="006754B9"/>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59C"/>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471"/>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17E95"/>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1D5"/>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0ADB"/>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8EC"/>
    <w:rsid w:val="00970BE2"/>
    <w:rsid w:val="00971B74"/>
    <w:rsid w:val="00971D75"/>
    <w:rsid w:val="00972D66"/>
    <w:rsid w:val="009749B7"/>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48DD"/>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487F"/>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A7CB3"/>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27AFD"/>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548A"/>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65C"/>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8A3"/>
    <w:rsid w:val="00C90AD8"/>
    <w:rsid w:val="00C90BFE"/>
    <w:rsid w:val="00C91465"/>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5A9A"/>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0AC0"/>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667"/>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7AA"/>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184"/>
    <w:rsid w:val="00F114D4"/>
    <w:rsid w:val="00F11FC0"/>
    <w:rsid w:val="00F12968"/>
    <w:rsid w:val="00F1369B"/>
    <w:rsid w:val="00F1379A"/>
    <w:rsid w:val="00F16B40"/>
    <w:rsid w:val="00F1758C"/>
    <w:rsid w:val="00F20C72"/>
    <w:rsid w:val="00F20D5F"/>
    <w:rsid w:val="00F2154B"/>
    <w:rsid w:val="00F21628"/>
    <w:rsid w:val="00F21749"/>
    <w:rsid w:val="00F21FA1"/>
    <w:rsid w:val="00F22507"/>
    <w:rsid w:val="00F22DC0"/>
    <w:rsid w:val="00F22E5B"/>
    <w:rsid w:val="00F22EE1"/>
    <w:rsid w:val="00F22F6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1F9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C7D"/>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1E51D1"/>
    <w:pPr>
      <w:spacing w:after="120"/>
    </w:pPr>
  </w:style>
  <w:style w:type="character" w:customStyle="1" w:styleId="ab">
    <w:name w:val="Основной текст Знак"/>
    <w:basedOn w:val="a0"/>
    <w:link w:val="aa"/>
    <w:uiPriority w:val="99"/>
    <w:semiHidden/>
    <w:rsid w:val="001E51D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318860">
      <w:bodyDiv w:val="1"/>
      <w:marLeft w:val="0"/>
      <w:marRight w:val="0"/>
      <w:marTop w:val="0"/>
      <w:marBottom w:val="0"/>
      <w:divBdr>
        <w:top w:val="none" w:sz="0" w:space="0" w:color="auto"/>
        <w:left w:val="none" w:sz="0" w:space="0" w:color="auto"/>
        <w:bottom w:val="none" w:sz="0" w:space="0" w:color="auto"/>
        <w:right w:val="none" w:sz="0" w:space="0" w:color="auto"/>
      </w:divBdr>
    </w:div>
    <w:div w:id="1455176690">
      <w:bodyDiv w:val="1"/>
      <w:marLeft w:val="0"/>
      <w:marRight w:val="0"/>
      <w:marTop w:val="0"/>
      <w:marBottom w:val="0"/>
      <w:divBdr>
        <w:top w:val="none" w:sz="0" w:space="0" w:color="auto"/>
        <w:left w:val="none" w:sz="0" w:space="0" w:color="auto"/>
        <w:bottom w:val="none" w:sz="0" w:space="0" w:color="auto"/>
        <w:right w:val="none" w:sz="0" w:space="0" w:color="auto"/>
      </w:divBdr>
    </w:div>
    <w:div w:id="174622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consultantplus://offline/ref=03E8404A6E3FDB98E8A9C47118AB04BBC2C2D9E9729DB56BCB85A498A8B848AD65F096AB6EE89FC570MDC"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B3B27-671E-43D3-8FEB-2BE68E363F3E}"/>
</file>

<file path=customXml/itemProps2.xml><?xml version="1.0" encoding="utf-8"?>
<ds:datastoreItem xmlns:ds="http://schemas.openxmlformats.org/officeDocument/2006/customXml" ds:itemID="{4B901F89-9EBE-4825-96AD-77CF693CF27A}"/>
</file>

<file path=customXml/itemProps3.xml><?xml version="1.0" encoding="utf-8"?>
<ds:datastoreItem xmlns:ds="http://schemas.openxmlformats.org/officeDocument/2006/customXml" ds:itemID="{54885F71-EC8B-4EF9-8940-7A6E18744F72}"/>
</file>

<file path=customXml/itemProps4.xml><?xml version="1.0" encoding="utf-8"?>
<ds:datastoreItem xmlns:ds="http://schemas.openxmlformats.org/officeDocument/2006/customXml" ds:itemID="{9B20135A-55FE-48B7-A6FB-229864B5522B}"/>
</file>

<file path=docProps/app.xml><?xml version="1.0" encoding="utf-8"?>
<Properties xmlns="http://schemas.openxmlformats.org/officeDocument/2006/extended-properties" xmlns:vt="http://schemas.openxmlformats.org/officeDocument/2006/docPropsVTypes">
  <Template>Normal</Template>
  <TotalTime>0</TotalTime>
  <Pages>15</Pages>
  <Words>5314</Words>
  <Characters>30294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2013-07-31T03:25:00Z</cp:lastPrinted>
  <dcterms:created xsi:type="dcterms:W3CDTF">2013-09-06T01:35:00Z</dcterms:created>
  <dcterms:modified xsi:type="dcterms:W3CDTF">2013-09-06T01:35:00Z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