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6"/>
        <w:gridCol w:w="340"/>
        <w:gridCol w:w="5101"/>
        <w:gridCol w:w="340"/>
      </w:tblGrid>
      <w:tr w:rsidR="007678E1" w:rsidRPr="00C17503" w14:paraId="34DEAFD7" w14:textId="77777777" w:rsidTr="005D5DEA"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D684FD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B891EA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EC273BB" w14:textId="77777777" w:rsidR="007678E1" w:rsidRPr="00C17503" w:rsidRDefault="007678E1" w:rsidP="005D5DEA">
            <w:pPr>
              <w:pStyle w:val="ConsPlusNormal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8"/>
                <w:szCs w:val="28"/>
              </w:rPr>
              <w:t>Руководителю муниципального казенного учреждения "Центр предоставления мер социальной поддержки жителям города Красноярска"</w:t>
            </w:r>
          </w:p>
        </w:tc>
      </w:tr>
      <w:tr w:rsidR="007678E1" w:rsidRPr="00C17503" w14:paraId="4CF9EBFF" w14:textId="77777777" w:rsidTr="005D5DEA">
        <w:tblPrEx>
          <w:tblBorders>
            <w:insideH w:val="none" w:sz="0" w:space="0" w:color="auto"/>
          </w:tblBorders>
        </w:tblPrEx>
        <w:trPr>
          <w:trHeight w:val="370"/>
        </w:trPr>
        <w:tc>
          <w:tcPr>
            <w:tcW w:w="3286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0C9BF4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(дата документа, проставляемая заявителем)</w:t>
            </w: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C7B91B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151601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0387547D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F61FE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BF0445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3B157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51AB2212" w14:textId="77777777" w:rsidTr="005D5DEA"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0F8E1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8B5CA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02EF81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3DD7DE43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46F045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7C57D8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42A59A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руководителя)</w:t>
            </w:r>
          </w:p>
        </w:tc>
      </w:tr>
      <w:tr w:rsidR="007678E1" w:rsidRPr="00C17503" w14:paraId="5F6E2C36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67799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D6F874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6C1C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171E3041" w14:textId="77777777" w:rsidTr="005D5DEA"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2FCBE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6D8CC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77C06F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16984F10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2DDD7D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697073D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FD6854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заявителя полностью,</w:t>
            </w:r>
          </w:p>
        </w:tc>
      </w:tr>
      <w:tr w:rsidR="007678E1" w:rsidRPr="00C17503" w14:paraId="712436F1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1DC5B1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360FEF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E2EC0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1B1C43F3" w14:textId="77777777" w:rsidTr="005D5DEA"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5CA86D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B60E3A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C9C7D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57449D3B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78145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D6EC2F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2FC927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почтовый индекс и адрес проживания,</w:t>
            </w:r>
          </w:p>
        </w:tc>
      </w:tr>
      <w:tr w:rsidR="007678E1" w:rsidRPr="00C17503" w14:paraId="2E30FE58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50C5E2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46D0D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898F7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3A8FDC81" w14:textId="77777777" w:rsidTr="005D5DEA"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A3BCE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F50C67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99898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12603FEC" w14:textId="77777777" w:rsidTr="005D5DEA">
        <w:tblPrEx>
          <w:tblBorders>
            <w:insideH w:val="none" w:sz="0" w:space="0" w:color="auto"/>
          </w:tblBorders>
        </w:tblPrEx>
        <w:tc>
          <w:tcPr>
            <w:tcW w:w="328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B202C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DE13A0" w14:textId="77777777" w:rsidR="007678E1" w:rsidRPr="00C17503" w:rsidRDefault="007678E1" w:rsidP="005D5D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A39A39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номер контактного телефона, e-mail)</w:t>
            </w:r>
          </w:p>
        </w:tc>
      </w:tr>
      <w:tr w:rsidR="007678E1" w:rsidRPr="00C17503" w14:paraId="1AC0F1D1" w14:textId="77777777" w:rsidTr="005D5DE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80F197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498F398F" w14:textId="77777777" w:rsidTr="005D5DE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09AF19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</w:tc>
      </w:tr>
      <w:tr w:rsidR="007678E1" w:rsidRPr="00C17503" w14:paraId="11D16D25" w14:textId="77777777" w:rsidTr="005D5DE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9FF6F2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E1" w:rsidRPr="00C17503" w14:paraId="16088BBC" w14:textId="77777777" w:rsidTr="005D5DEA">
        <w:tblPrEx>
          <w:tblBorders>
            <w:insideH w:val="none" w:sz="0" w:space="0" w:color="auto"/>
          </w:tblBorders>
        </w:tblPrEx>
        <w:tc>
          <w:tcPr>
            <w:tcW w:w="90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4E601" w14:textId="77777777" w:rsidR="007678E1" w:rsidRPr="00C17503" w:rsidRDefault="007678E1" w:rsidP="005D5DEA">
            <w:pPr>
              <w:pStyle w:val="ConsPlusNorma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8"/>
                <w:szCs w:val="28"/>
              </w:rPr>
              <w:t>Прошу назначить ежемесячную денежную выплату на ребенка</w:t>
            </w:r>
          </w:p>
        </w:tc>
      </w:tr>
      <w:tr w:rsidR="007678E1" w:rsidRPr="00C17503" w14:paraId="2B764BED" w14:textId="77777777" w:rsidTr="005D5DEA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E556D4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40F14F" w14:textId="77777777" w:rsidR="007678E1" w:rsidRPr="00C17503" w:rsidRDefault="007678E1" w:rsidP="005D5DE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678E1" w:rsidRPr="00C17503" w14:paraId="398A664D" w14:textId="77777777" w:rsidTr="005D5DEA">
        <w:tblPrEx>
          <w:tblBorders>
            <w:insideH w:val="none" w:sz="0" w:space="0" w:color="auto"/>
          </w:tblBorders>
        </w:tblPrEx>
        <w:tc>
          <w:tcPr>
            <w:tcW w:w="87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B8FF9" w14:textId="77777777" w:rsidR="007678E1" w:rsidRPr="00C17503" w:rsidRDefault="007678E1" w:rsidP="005D5D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7503">
              <w:rPr>
                <w:rFonts w:ascii="Times New Roman" w:hAnsi="Times New Roman" w:cs="Times New Roman"/>
                <w:sz w:val="24"/>
                <w:szCs w:val="28"/>
              </w:rPr>
              <w:t>(фамилия, имя, отчество ребенка, дата рождения)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1DF2B3C" w14:textId="77777777" w:rsidR="007678E1" w:rsidRPr="00C17503" w:rsidRDefault="007678E1" w:rsidP="005D5DE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5E315A" w14:textId="77777777" w:rsidR="00440D96" w:rsidRDefault="00440D96" w:rsidP="00440D9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поставленного на учет для определения в муниципальные дошкольные образовательные организации не позднее 31.03.20</w:t>
      </w:r>
      <w:r>
        <w:rPr>
          <w:rFonts w:ascii="Times New Roman" w:hAnsi="Times New Roman" w:cs="Times New Roman"/>
          <w:sz w:val="30"/>
          <w:szCs w:val="30"/>
        </w:rPr>
        <w:t>21</w:t>
      </w:r>
      <w:r w:rsidRPr="00C9442B">
        <w:rPr>
          <w:rFonts w:ascii="Times New Roman" w:hAnsi="Times New Roman" w:cs="Times New Roman"/>
          <w:sz w:val="30"/>
          <w:szCs w:val="30"/>
        </w:rPr>
        <w:t xml:space="preserve"> и снятого с учета.</w:t>
      </w:r>
    </w:p>
    <w:p w14:paraId="5E9843C1" w14:textId="77777777" w:rsidR="00440D96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О наступлении обстоятельств, влекущих прекращение ежемеся</w:t>
      </w:r>
      <w:r w:rsidRPr="00C9442B">
        <w:rPr>
          <w:rFonts w:ascii="Times New Roman" w:hAnsi="Times New Roman" w:cs="Times New Roman"/>
          <w:sz w:val="30"/>
          <w:szCs w:val="30"/>
        </w:rPr>
        <w:t>ч</w:t>
      </w:r>
      <w:r w:rsidRPr="00C9442B">
        <w:rPr>
          <w:rFonts w:ascii="Times New Roman" w:hAnsi="Times New Roman" w:cs="Times New Roman"/>
          <w:sz w:val="30"/>
          <w:szCs w:val="30"/>
        </w:rPr>
        <w:t>ной денежной выплаты (восстановление ребенка на учете для определ</w:t>
      </w:r>
      <w:r w:rsidRPr="00C9442B">
        <w:rPr>
          <w:rFonts w:ascii="Times New Roman" w:hAnsi="Times New Roman" w:cs="Times New Roman"/>
          <w:sz w:val="30"/>
          <w:szCs w:val="30"/>
        </w:rPr>
        <w:t>е</w:t>
      </w:r>
      <w:r w:rsidRPr="00C9442B">
        <w:rPr>
          <w:rFonts w:ascii="Times New Roman" w:hAnsi="Times New Roman" w:cs="Times New Roman"/>
          <w:sz w:val="30"/>
          <w:szCs w:val="30"/>
        </w:rPr>
        <w:t>ния в муниципальные дошкольные образовательные организации; снятие ребенка и (или) его родителей (законных представителей) с рег</w:t>
      </w:r>
      <w:r w:rsidRPr="00C9442B">
        <w:rPr>
          <w:rFonts w:ascii="Times New Roman" w:hAnsi="Times New Roman" w:cs="Times New Roman"/>
          <w:sz w:val="30"/>
          <w:szCs w:val="30"/>
        </w:rPr>
        <w:t>и</w:t>
      </w:r>
      <w:r w:rsidRPr="00C9442B">
        <w:rPr>
          <w:rFonts w:ascii="Times New Roman" w:hAnsi="Times New Roman" w:cs="Times New Roman"/>
          <w:sz w:val="30"/>
          <w:szCs w:val="30"/>
        </w:rPr>
        <w:t xml:space="preserve">страционного учета по месту жительства или по </w:t>
      </w:r>
      <w:r w:rsidRPr="00C9442B">
        <w:rPr>
          <w:rFonts w:ascii="Times New Roman" w:hAnsi="Times New Roman" w:cs="Times New Roman"/>
          <w:sz w:val="30"/>
          <w:szCs w:val="30"/>
        </w:rPr>
        <w:lastRenderedPageBreak/>
        <w:t>месту пребывания в городе Красноярске</w:t>
      </w:r>
      <w:r>
        <w:rPr>
          <w:rFonts w:ascii="Times New Roman" w:hAnsi="Times New Roman" w:cs="Times New Roman"/>
          <w:sz w:val="30"/>
          <w:szCs w:val="30"/>
        </w:rPr>
        <w:t xml:space="preserve"> и пр.</w:t>
      </w:r>
      <w:r w:rsidRPr="00C9442B">
        <w:rPr>
          <w:rFonts w:ascii="Times New Roman" w:hAnsi="Times New Roman" w:cs="Times New Roman"/>
          <w:sz w:val="30"/>
          <w:szCs w:val="30"/>
        </w:rPr>
        <w:t xml:space="preserve">), обязуюсь сообщить в 10-дневный срок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442B">
        <w:rPr>
          <w:rFonts w:ascii="Times New Roman" w:hAnsi="Times New Roman" w:cs="Times New Roman"/>
          <w:sz w:val="30"/>
          <w:szCs w:val="30"/>
        </w:rPr>
        <w:t>с даты наступления таких обстоятельств.</w:t>
      </w:r>
    </w:p>
    <w:p w14:paraId="126C18D6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Выплату прошу производить на расчетный счет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№___________________________________________________________,</w:t>
      </w:r>
    </w:p>
    <w:p w14:paraId="5801756D" w14:textId="77777777" w:rsidR="00440D96" w:rsidRPr="00C9442B" w:rsidRDefault="00440D96" w:rsidP="00440D96">
      <w:pPr>
        <w:pStyle w:val="ConsPlusNormal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открытый в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___________________________________________________</w:t>
      </w:r>
      <w:r w:rsidRPr="00C9442B">
        <w:rPr>
          <w:rFonts w:ascii="Times New Roman" w:hAnsi="Times New Roman" w:cs="Times New Roman"/>
          <w:sz w:val="30"/>
          <w:szCs w:val="30"/>
        </w:rPr>
        <w:t>.</w:t>
      </w:r>
    </w:p>
    <w:p w14:paraId="4B02AC77" w14:textId="77777777" w:rsidR="00440D96" w:rsidRDefault="00440D96" w:rsidP="00440D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F4ACA">
        <w:rPr>
          <w:rFonts w:ascii="Times New Roman" w:hAnsi="Times New Roman" w:cs="Times New Roman"/>
          <w:sz w:val="24"/>
          <w:szCs w:val="24"/>
        </w:rPr>
        <w:t xml:space="preserve"> (наименование кредитной организации)</w:t>
      </w:r>
    </w:p>
    <w:p w14:paraId="409F3137" w14:textId="77777777" w:rsidR="00440D96" w:rsidRPr="0038797B" w:rsidRDefault="00440D96" w:rsidP="00440D96">
      <w:pPr>
        <w:pStyle w:val="ConsPlusNormal"/>
        <w:jc w:val="center"/>
        <w:rPr>
          <w:rFonts w:ascii="Times New Roman" w:hAnsi="Times New Roman" w:cs="Times New Roman"/>
          <w:sz w:val="10"/>
          <w:szCs w:val="10"/>
        </w:rPr>
      </w:pPr>
    </w:p>
    <w:p w14:paraId="362FD89B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 xml:space="preserve">При закрытии расчетного счета обязуюсь сообщить об этом </w:t>
      </w:r>
      <w:r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Pr="00C9442B">
        <w:rPr>
          <w:rFonts w:ascii="Times New Roman" w:hAnsi="Times New Roman" w:cs="Times New Roman"/>
          <w:sz w:val="30"/>
          <w:szCs w:val="30"/>
        </w:rPr>
        <w:t>в муниципальное казенное учреждение «Центр предоставления мер с</w:t>
      </w:r>
      <w:r w:rsidRPr="00C9442B">
        <w:rPr>
          <w:rFonts w:ascii="Times New Roman" w:hAnsi="Times New Roman" w:cs="Times New Roman"/>
          <w:sz w:val="30"/>
          <w:szCs w:val="30"/>
        </w:rPr>
        <w:t>о</w:t>
      </w:r>
      <w:r w:rsidRPr="00C9442B">
        <w:rPr>
          <w:rFonts w:ascii="Times New Roman" w:hAnsi="Times New Roman" w:cs="Times New Roman"/>
          <w:sz w:val="30"/>
          <w:szCs w:val="30"/>
        </w:rPr>
        <w:t>циальной поддержки жителям города Красноярска» в пятидневный срок.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495930A" w14:textId="77777777" w:rsidR="00440D96" w:rsidRPr="00C9442B" w:rsidRDefault="00440D96" w:rsidP="00440D9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Приложения:</w:t>
      </w:r>
    </w:p>
    <w:p w14:paraId="5936D394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Копия паспорта </w:t>
      </w:r>
      <w:r w:rsidRPr="00C9442B">
        <w:rPr>
          <w:rFonts w:ascii="Times New Roman" w:hAnsi="Times New Roman" w:cs="Times New Roman"/>
          <w:sz w:val="30"/>
          <w:szCs w:val="30"/>
        </w:rPr>
        <w:t>или иного документа, удостоверяющего ли</w:t>
      </w:r>
      <w:r w:rsidRPr="00C9442B">
        <w:rPr>
          <w:rFonts w:ascii="Times New Roman" w:hAnsi="Times New Roman" w:cs="Times New Roman"/>
          <w:sz w:val="30"/>
          <w:szCs w:val="30"/>
        </w:rPr>
        <w:t>ч</w:t>
      </w:r>
      <w:r w:rsidRPr="00C9442B">
        <w:rPr>
          <w:rFonts w:ascii="Times New Roman" w:hAnsi="Times New Roman" w:cs="Times New Roman"/>
          <w:sz w:val="30"/>
          <w:szCs w:val="30"/>
        </w:rPr>
        <w:t>ность, на ___ л. в 1 экз.</w:t>
      </w:r>
    </w:p>
    <w:p w14:paraId="275FB2A7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2. Копия документа, удостоверяющего личность законного пре</w:t>
      </w:r>
      <w:r w:rsidRPr="00C9442B">
        <w:rPr>
          <w:rFonts w:ascii="Times New Roman" w:hAnsi="Times New Roman" w:cs="Times New Roman"/>
          <w:sz w:val="30"/>
          <w:szCs w:val="30"/>
        </w:rPr>
        <w:t>д</w:t>
      </w:r>
      <w:r w:rsidRPr="00C9442B">
        <w:rPr>
          <w:rFonts w:ascii="Times New Roman" w:hAnsi="Times New Roman" w:cs="Times New Roman"/>
          <w:sz w:val="30"/>
          <w:szCs w:val="30"/>
        </w:rPr>
        <w:t xml:space="preserve">ставителя, и документа, подтверждающего его полномочия, на ___ л.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9442B">
        <w:rPr>
          <w:rFonts w:ascii="Times New Roman" w:hAnsi="Times New Roman" w:cs="Times New Roman"/>
          <w:sz w:val="30"/>
          <w:szCs w:val="30"/>
        </w:rPr>
        <w:t>в 1 экз.</w:t>
      </w:r>
    </w:p>
    <w:p w14:paraId="1D557B00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 xml:space="preserve">3. Копия документа, удостоверяющего личность уполномоченного представителя, и документа, подтверждающего его полномочия,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C9442B">
        <w:rPr>
          <w:rFonts w:ascii="Times New Roman" w:hAnsi="Times New Roman" w:cs="Times New Roman"/>
          <w:sz w:val="30"/>
          <w:szCs w:val="30"/>
        </w:rPr>
        <w:t>на ___ л. в 1 экз.</w:t>
      </w:r>
    </w:p>
    <w:p w14:paraId="735C69AB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4. Копии документов о рождении, гражданстве Р</w:t>
      </w:r>
      <w:r>
        <w:rPr>
          <w:rFonts w:ascii="Times New Roman" w:hAnsi="Times New Roman" w:cs="Times New Roman"/>
          <w:sz w:val="30"/>
          <w:szCs w:val="30"/>
        </w:rPr>
        <w:t xml:space="preserve">оссийской </w:t>
      </w:r>
      <w:r w:rsidRPr="00C9442B">
        <w:rPr>
          <w:rFonts w:ascii="Times New Roman" w:hAnsi="Times New Roman" w:cs="Times New Roman"/>
          <w:sz w:val="30"/>
          <w:szCs w:val="30"/>
        </w:rPr>
        <w:t>Ф</w:t>
      </w:r>
      <w:r>
        <w:rPr>
          <w:rFonts w:ascii="Times New Roman" w:hAnsi="Times New Roman" w:cs="Times New Roman"/>
          <w:sz w:val="30"/>
          <w:szCs w:val="30"/>
        </w:rPr>
        <w:t>ед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>рации</w:t>
      </w:r>
      <w:r w:rsidRPr="00C9442B">
        <w:rPr>
          <w:rFonts w:ascii="Times New Roman" w:hAnsi="Times New Roman" w:cs="Times New Roman"/>
          <w:sz w:val="30"/>
          <w:szCs w:val="30"/>
        </w:rPr>
        <w:t xml:space="preserve"> ребенка на ___ л. в 1 экз.</w:t>
      </w:r>
    </w:p>
    <w:p w14:paraId="3B4EA794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 xml:space="preserve">5. Копия документа с реквизитами расчетного счета, открытого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9442B">
        <w:rPr>
          <w:rFonts w:ascii="Times New Roman" w:hAnsi="Times New Roman" w:cs="Times New Roman"/>
          <w:sz w:val="30"/>
          <w:szCs w:val="30"/>
        </w:rPr>
        <w:t>в российской кредитной организации, на ___ л. в 1 экз.</w:t>
      </w:r>
    </w:p>
    <w:p w14:paraId="537FA651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6. Документ, подтверждающий факт регистрации по месту жительства или месту пребывания на территории города Красноярска з</w:t>
      </w:r>
      <w:r w:rsidRPr="00C9442B">
        <w:rPr>
          <w:rFonts w:ascii="Times New Roman" w:hAnsi="Times New Roman" w:cs="Times New Roman"/>
          <w:sz w:val="30"/>
          <w:szCs w:val="30"/>
        </w:rPr>
        <w:t>а</w:t>
      </w:r>
      <w:r w:rsidRPr="00C9442B">
        <w:rPr>
          <w:rFonts w:ascii="Times New Roman" w:hAnsi="Times New Roman" w:cs="Times New Roman"/>
          <w:sz w:val="30"/>
          <w:szCs w:val="30"/>
        </w:rPr>
        <w:t>явител</w:t>
      </w:r>
      <w:r>
        <w:rPr>
          <w:rFonts w:ascii="Times New Roman" w:hAnsi="Times New Roman" w:cs="Times New Roman"/>
          <w:sz w:val="30"/>
          <w:szCs w:val="30"/>
        </w:rPr>
        <w:t>я и ребенка, на ___ л. в 1 экз.</w:t>
      </w:r>
      <w:r w:rsidRPr="00C9442B">
        <w:rPr>
          <w:rFonts w:ascii="Times New Roman" w:hAnsi="Times New Roman" w:cs="Times New Roman"/>
          <w:sz w:val="30"/>
          <w:szCs w:val="30"/>
        </w:rPr>
        <w:t>*</w:t>
      </w:r>
    </w:p>
    <w:p w14:paraId="631C4B30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7. Талон-подтверждение о снятии с учета для определения в мун</w:t>
      </w:r>
      <w:r w:rsidRPr="00C9442B">
        <w:rPr>
          <w:rFonts w:ascii="Times New Roman" w:hAnsi="Times New Roman" w:cs="Times New Roman"/>
          <w:sz w:val="30"/>
          <w:szCs w:val="30"/>
        </w:rPr>
        <w:t>и</w:t>
      </w:r>
      <w:r w:rsidRPr="00C9442B">
        <w:rPr>
          <w:rFonts w:ascii="Times New Roman" w:hAnsi="Times New Roman" w:cs="Times New Roman"/>
          <w:sz w:val="30"/>
          <w:szCs w:val="30"/>
        </w:rPr>
        <w:t>ципальные дошкольные образовательные организации г</w:t>
      </w:r>
      <w:r>
        <w:rPr>
          <w:rFonts w:ascii="Times New Roman" w:hAnsi="Times New Roman" w:cs="Times New Roman"/>
          <w:sz w:val="30"/>
          <w:szCs w:val="30"/>
        </w:rPr>
        <w:t>орода в целях получения выплаты на ___ л. в 1 экз.</w:t>
      </w:r>
      <w:r w:rsidRPr="00C9442B">
        <w:rPr>
          <w:rFonts w:ascii="Times New Roman" w:hAnsi="Times New Roman" w:cs="Times New Roman"/>
          <w:sz w:val="30"/>
          <w:szCs w:val="30"/>
        </w:rPr>
        <w:t>*</w:t>
      </w:r>
    </w:p>
    <w:p w14:paraId="4F7D6181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8.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C9442B">
        <w:rPr>
          <w:rFonts w:ascii="Times New Roman" w:hAnsi="Times New Roman" w:cs="Times New Roman"/>
          <w:sz w:val="30"/>
          <w:szCs w:val="30"/>
        </w:rPr>
        <w:t xml:space="preserve">Копия документа, подтверждающего регистрацию заявителя </w:t>
      </w:r>
      <w:r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9442B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442B">
        <w:rPr>
          <w:rFonts w:ascii="Times New Roman" w:hAnsi="Times New Roman" w:cs="Times New Roman"/>
          <w:sz w:val="30"/>
          <w:szCs w:val="30"/>
        </w:rPr>
        <w:t xml:space="preserve">системе индивидуального (персонифицированного) учета, на __ л. </w:t>
      </w:r>
      <w:r>
        <w:rPr>
          <w:rFonts w:ascii="Times New Roman" w:hAnsi="Times New Roman" w:cs="Times New Roman"/>
          <w:sz w:val="30"/>
          <w:szCs w:val="30"/>
        </w:rPr>
        <w:t xml:space="preserve">                  в 1 экз.</w:t>
      </w:r>
      <w:r w:rsidRPr="00D37D67">
        <w:rPr>
          <w:rFonts w:ascii="Times New Roman" w:hAnsi="Times New Roman" w:cs="Times New Roman"/>
          <w:sz w:val="30"/>
          <w:szCs w:val="30"/>
        </w:rPr>
        <w:t>*</w:t>
      </w:r>
    </w:p>
    <w:p w14:paraId="18126F60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Всего приложений на ___ листах.</w:t>
      </w:r>
    </w:p>
    <w:p w14:paraId="164783BA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 xml:space="preserve">Уведомление о принятом решении прошу направить (нужное </w:t>
      </w: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C9442B">
        <w:rPr>
          <w:rFonts w:ascii="Times New Roman" w:hAnsi="Times New Roman" w:cs="Times New Roman"/>
          <w:sz w:val="30"/>
          <w:szCs w:val="30"/>
        </w:rPr>
        <w:t>отметить):</w:t>
      </w:r>
    </w:p>
    <w:p w14:paraId="509545D8" w14:textId="77777777" w:rsidR="00440D96" w:rsidRDefault="00440D96" w:rsidP="00440D96">
      <w:pPr>
        <w:pStyle w:val="ConsPlusNormal"/>
        <w:widowControl w:val="0"/>
        <w:numPr>
          <w:ilvl w:val="0"/>
          <w:numId w:val="1"/>
        </w:numPr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442B">
        <w:rPr>
          <w:rFonts w:ascii="Times New Roman" w:hAnsi="Times New Roman" w:cs="Times New Roman"/>
          <w:sz w:val="30"/>
          <w:szCs w:val="30"/>
        </w:rPr>
        <w:t>в МФЦ;</w:t>
      </w:r>
    </w:p>
    <w:p w14:paraId="09A5500E" w14:textId="77777777" w:rsidR="00440D96" w:rsidRDefault="00440D96" w:rsidP="00440D96">
      <w:pPr>
        <w:pStyle w:val="ConsPlusNormal"/>
        <w:widowControl w:val="0"/>
        <w:numPr>
          <w:ilvl w:val="0"/>
          <w:numId w:val="1"/>
        </w:numPr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F4ACA">
        <w:rPr>
          <w:rFonts w:ascii="Times New Roman" w:hAnsi="Times New Roman" w:cs="Times New Roman"/>
          <w:sz w:val="30"/>
          <w:szCs w:val="30"/>
        </w:rPr>
        <w:t xml:space="preserve"> в электронной форме (в случае подачи заявления в электронной форме);</w:t>
      </w:r>
    </w:p>
    <w:p w14:paraId="25FCE1BC" w14:textId="77777777" w:rsidR="00440D96" w:rsidRPr="006F4ACA" w:rsidRDefault="00440D96" w:rsidP="00440D96">
      <w:pPr>
        <w:pStyle w:val="ConsPlusNormal"/>
        <w:widowControl w:val="0"/>
        <w:numPr>
          <w:ilvl w:val="0"/>
          <w:numId w:val="1"/>
        </w:numPr>
        <w:adjustRightInd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F4ACA">
        <w:rPr>
          <w:rFonts w:ascii="Times New Roman" w:hAnsi="Times New Roman" w:cs="Times New Roman"/>
          <w:sz w:val="30"/>
          <w:szCs w:val="30"/>
        </w:rPr>
        <w:t>на бумажном носителе по почте.</w:t>
      </w:r>
    </w:p>
    <w:p w14:paraId="716CA90F" w14:textId="77777777" w:rsidR="00440D96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Достоверность и полноту сведений, указанных в заявлении, по</w:t>
      </w:r>
      <w:r w:rsidRPr="00C9442B">
        <w:rPr>
          <w:rFonts w:ascii="Times New Roman" w:hAnsi="Times New Roman" w:cs="Times New Roman"/>
          <w:sz w:val="30"/>
          <w:szCs w:val="30"/>
        </w:rPr>
        <w:t>д</w:t>
      </w:r>
      <w:r w:rsidRPr="00C9442B">
        <w:rPr>
          <w:rFonts w:ascii="Times New Roman" w:hAnsi="Times New Roman" w:cs="Times New Roman"/>
          <w:sz w:val="30"/>
          <w:szCs w:val="30"/>
        </w:rPr>
        <w:t>тверждаю.</w:t>
      </w:r>
    </w:p>
    <w:p w14:paraId="709E9464" w14:textId="77777777" w:rsidR="00440D96" w:rsidRPr="00FA5165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AFA88F" w14:textId="77777777" w:rsidR="00440D96" w:rsidRDefault="00440D96" w:rsidP="00440D96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____________</w:t>
      </w:r>
    </w:p>
    <w:p w14:paraId="03E21C8B" w14:textId="77777777" w:rsidR="00440D96" w:rsidRPr="007D196F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7D67">
        <w:rPr>
          <w:rFonts w:ascii="Times New Roman" w:hAnsi="Times New Roman" w:cs="Times New Roman"/>
          <w:sz w:val="30"/>
          <w:szCs w:val="30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96F">
        <w:rPr>
          <w:rFonts w:ascii="Times New Roman" w:hAnsi="Times New Roman" w:cs="Times New Roman"/>
          <w:sz w:val="24"/>
          <w:szCs w:val="24"/>
        </w:rPr>
        <w:t>Документ предоставляется заявителем по собственной инициативе.</w:t>
      </w:r>
    </w:p>
    <w:p w14:paraId="146DA284" w14:textId="77777777" w:rsidR="00440D96" w:rsidRPr="00C9442B" w:rsidRDefault="00440D96" w:rsidP="00440D96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442B">
        <w:rPr>
          <w:rFonts w:ascii="Times New Roman" w:hAnsi="Times New Roman" w:cs="Times New Roman"/>
          <w:sz w:val="30"/>
          <w:szCs w:val="30"/>
        </w:rPr>
        <w:t>Мне известно, что в соответствии с действующим законодател</w:t>
      </w:r>
      <w:r w:rsidRPr="00C9442B">
        <w:rPr>
          <w:rFonts w:ascii="Times New Roman" w:hAnsi="Times New Roman" w:cs="Times New Roman"/>
          <w:sz w:val="30"/>
          <w:szCs w:val="30"/>
        </w:rPr>
        <w:t>ь</w:t>
      </w:r>
      <w:r w:rsidRPr="00C9442B">
        <w:rPr>
          <w:rFonts w:ascii="Times New Roman" w:hAnsi="Times New Roman" w:cs="Times New Roman"/>
          <w:sz w:val="30"/>
          <w:szCs w:val="30"/>
        </w:rPr>
        <w:t>ством сумма ежемесячной денежной выплаты, излишне выплаченная получателю вследствие предста</w:t>
      </w:r>
      <w:r>
        <w:rPr>
          <w:rFonts w:ascii="Times New Roman" w:hAnsi="Times New Roman" w:cs="Times New Roman"/>
          <w:sz w:val="30"/>
          <w:szCs w:val="30"/>
        </w:rPr>
        <w:t xml:space="preserve">вления им документов с заведомо </w:t>
      </w:r>
      <w:r w:rsidRPr="00C9442B">
        <w:rPr>
          <w:rFonts w:ascii="Times New Roman" w:hAnsi="Times New Roman" w:cs="Times New Roman"/>
          <w:sz w:val="30"/>
          <w:szCs w:val="30"/>
        </w:rPr>
        <w:t>неверными сведениями, сокрытия данных, влияющих на право получ</w:t>
      </w:r>
      <w:r w:rsidRPr="00C9442B">
        <w:rPr>
          <w:rFonts w:ascii="Times New Roman" w:hAnsi="Times New Roman" w:cs="Times New Roman"/>
          <w:sz w:val="30"/>
          <w:szCs w:val="30"/>
        </w:rPr>
        <w:t>е</w:t>
      </w:r>
      <w:r w:rsidRPr="00C9442B">
        <w:rPr>
          <w:rFonts w:ascii="Times New Roman" w:hAnsi="Times New Roman" w:cs="Times New Roman"/>
          <w:sz w:val="30"/>
          <w:szCs w:val="30"/>
        </w:rPr>
        <w:t xml:space="preserve">ния ежемесячной денежной выплаты, возмещается получателем, а в случае спора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C9442B">
        <w:rPr>
          <w:rFonts w:ascii="Times New Roman" w:hAnsi="Times New Roman" w:cs="Times New Roman"/>
          <w:sz w:val="30"/>
          <w:szCs w:val="30"/>
        </w:rPr>
        <w:t xml:space="preserve"> взыскивается в судебном порядке.</w:t>
      </w:r>
    </w:p>
    <w:p w14:paraId="4D006743" w14:textId="77777777" w:rsidR="00440D96" w:rsidRDefault="00440D96" w:rsidP="00440D96">
      <w:pPr>
        <w:spacing w:line="240" w:lineRule="auto"/>
        <w:ind w:firstLine="709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6"/>
        <w:gridCol w:w="3412"/>
      </w:tblGrid>
      <w:tr w:rsidR="00440D96" w:rsidRPr="00C9442B" w14:paraId="3C896702" w14:textId="77777777" w:rsidTr="00E21166">
        <w:tc>
          <w:tcPr>
            <w:tcW w:w="6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864FDB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B24837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C9442B" w14:paraId="4A4238AE" w14:textId="77777777" w:rsidTr="00E21166">
        <w:tc>
          <w:tcPr>
            <w:tcW w:w="60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418978" w14:textId="77777777" w:rsidR="00440D96" w:rsidRPr="00C9442B" w:rsidRDefault="00440D96" w:rsidP="00E21166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3C751" w14:textId="77777777" w:rsidR="00440D96" w:rsidRPr="006F4ACA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F4ACA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440D96" w:rsidRPr="00C9442B" w14:paraId="38BF7502" w14:textId="77777777" w:rsidTr="00E21166">
        <w:tc>
          <w:tcPr>
            <w:tcW w:w="9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54546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23F89AC1" w14:textId="77777777" w:rsidR="00440D96" w:rsidRDefault="00440D96" w:rsidP="00440D96"/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833"/>
        <w:gridCol w:w="2040"/>
        <w:gridCol w:w="1133"/>
        <w:gridCol w:w="1569"/>
        <w:gridCol w:w="1843"/>
      </w:tblGrid>
      <w:tr w:rsidR="00440D96" w:rsidRPr="00C9442B" w14:paraId="29CC1C3E" w14:textId="77777777" w:rsidTr="00E21166">
        <w:trPr>
          <w:trHeight w:val="1459"/>
        </w:trPr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1355AD77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58EC6F6B" w14:textId="77777777" w:rsidR="00440D96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Регистрацио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 xml:space="preserve">ный номер </w:t>
            </w:r>
          </w:p>
          <w:p w14:paraId="017B36C3" w14:textId="77777777" w:rsidR="00440D96" w:rsidRPr="00541121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6EF096FA" w14:textId="77777777" w:rsidR="00440D96" w:rsidRPr="00541121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Дата, время прин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тия з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явления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CE13F" w14:textId="77777777" w:rsidR="00440D96" w:rsidRPr="00541121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Документы, удостове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 xml:space="preserve">ряющие личность </w:t>
            </w:r>
          </w:p>
          <w:p w14:paraId="1AB9E69C" w14:textId="77777777" w:rsidR="00440D96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заявителя, проверены. </w:t>
            </w:r>
          </w:p>
          <w:p w14:paraId="68D0B567" w14:textId="77777777" w:rsidR="00440D96" w:rsidRPr="00541121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Заявление принял</w:t>
            </w:r>
          </w:p>
        </w:tc>
      </w:tr>
      <w:tr w:rsidR="00440D96" w:rsidRPr="00C9442B" w14:paraId="58D3CDC2" w14:textId="77777777" w:rsidTr="00E21166"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1664389D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1DDC9A75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31E2F8E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28132524" w14:textId="77777777" w:rsidR="00440D96" w:rsidRPr="00541121" w:rsidRDefault="00440D96" w:rsidP="00E21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184A5A8" w14:textId="77777777" w:rsidR="00440D96" w:rsidRPr="00541121" w:rsidRDefault="00440D96" w:rsidP="00E211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121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440D96" w:rsidRPr="00C9442B" w14:paraId="4F594DAC" w14:textId="77777777" w:rsidTr="00E21166">
        <w:tc>
          <w:tcPr>
            <w:tcW w:w="2833" w:type="dxa"/>
            <w:tcBorders>
              <w:top w:val="nil"/>
              <w:left w:val="nil"/>
              <w:bottom w:val="nil"/>
            </w:tcBorders>
          </w:tcPr>
          <w:p w14:paraId="5089805D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14:paraId="460E62E0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14:paraId="30F40537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single" w:sz="4" w:space="0" w:color="auto"/>
            </w:tcBorders>
          </w:tcPr>
          <w:p w14:paraId="1C78E0A8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44F400E" w14:textId="77777777" w:rsidR="00440D96" w:rsidRPr="00541121" w:rsidRDefault="00440D96" w:rsidP="00E211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5B19A" w14:textId="77777777" w:rsidR="00440D96" w:rsidRPr="00C9442B" w:rsidRDefault="00440D96" w:rsidP="00440D9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14:paraId="657B2CEC" w14:textId="25EA84EE" w:rsidR="00440D96" w:rsidRDefault="00440D96" w:rsidP="00440D9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AC2D99" wp14:editId="05298BF2">
                <wp:simplePos x="0" y="0"/>
                <wp:positionH relativeFrom="column">
                  <wp:posOffset>12700</wp:posOffset>
                </wp:positionH>
                <wp:positionV relativeFrom="paragraph">
                  <wp:posOffset>128904</wp:posOffset>
                </wp:positionV>
                <wp:extent cx="5715000" cy="0"/>
                <wp:effectExtent l="0" t="0" r="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10.15pt" to="451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" strokecolor="windowText">
                <v:stroke dashstyle="dash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340"/>
        <w:gridCol w:w="2381"/>
        <w:gridCol w:w="1190"/>
        <w:gridCol w:w="340"/>
        <w:gridCol w:w="3458"/>
      </w:tblGrid>
      <w:tr w:rsidR="00440D96" w:rsidRPr="00C9442B" w14:paraId="15077404" w14:textId="77777777" w:rsidTr="00E21166">
        <w:tc>
          <w:tcPr>
            <w:tcW w:w="90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773A9E" w14:textId="77777777" w:rsidR="00440D96" w:rsidRDefault="00440D96" w:rsidP="00E211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>Расписка-уведомление</w:t>
            </w:r>
          </w:p>
          <w:p w14:paraId="161093EC" w14:textId="77777777" w:rsidR="00440D96" w:rsidRPr="00C9442B" w:rsidRDefault="00440D96" w:rsidP="00E2116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C9442B" w14:paraId="0B5C1020" w14:textId="77777777" w:rsidTr="00E21166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FA8888" w14:textId="77777777" w:rsidR="00440D96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 xml:space="preserve">Заявление и документы </w:t>
            </w:r>
          </w:p>
          <w:p w14:paraId="7B54A364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>гражданина</w:t>
            </w:r>
          </w:p>
        </w:tc>
        <w:tc>
          <w:tcPr>
            <w:tcW w:w="4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D394C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C9442B" w14:paraId="78EAF9E8" w14:textId="77777777" w:rsidTr="00E21166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3444F" w14:textId="77777777" w:rsidR="00440D96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 xml:space="preserve">Регистрационный номер </w:t>
            </w:r>
          </w:p>
          <w:p w14:paraId="5AC07CBD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>заявления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7E4A09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C9442B" w14:paraId="6423AB69" w14:textId="77777777" w:rsidTr="00E21166">
        <w:tc>
          <w:tcPr>
            <w:tcW w:w="40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233C9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C9442B">
              <w:rPr>
                <w:rFonts w:ascii="Times New Roman" w:hAnsi="Times New Roman" w:cs="Times New Roman"/>
                <w:sz w:val="30"/>
                <w:szCs w:val="30"/>
              </w:rPr>
              <w:t>Документы принял: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09A59F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C9442B" w14:paraId="3908FFB3" w14:textId="77777777" w:rsidTr="00E21166"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3D581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D28117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AF3748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3E89C86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9293" w14:textId="77777777" w:rsidR="00440D96" w:rsidRPr="00C9442B" w:rsidRDefault="00440D96" w:rsidP="00E21166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40D96" w:rsidRPr="007D196F" w14:paraId="5D2B4B77" w14:textId="77777777" w:rsidTr="00E21166">
        <w:tblPrEx>
          <w:tblBorders>
            <w:insideH w:val="single" w:sz="4" w:space="0" w:color="auto"/>
          </w:tblBorders>
        </w:tblPrEx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637E4" w14:textId="77777777" w:rsidR="00440D96" w:rsidRPr="007D196F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DAF2B5" w14:textId="77777777" w:rsidR="00440D96" w:rsidRPr="007D196F" w:rsidRDefault="00440D96" w:rsidP="00E2116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9DCB2B" w14:textId="77777777" w:rsidR="00440D96" w:rsidRPr="007D196F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(Ф.И.О. специалиста)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F87FA0D" w14:textId="77777777" w:rsidR="00440D96" w:rsidRPr="007D196F" w:rsidRDefault="00440D96" w:rsidP="00E21166">
            <w:pPr>
              <w:pStyle w:val="ConsPlusNormal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909EDD" w14:textId="77777777" w:rsidR="00440D96" w:rsidRPr="000C5BA6" w:rsidRDefault="00440D96" w:rsidP="00E21166">
            <w:pPr>
              <w:pStyle w:val="ConsPlusNormal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196F">
              <w:rPr>
                <w:rFonts w:ascii="Times New Roman" w:hAnsi="Times New Roman" w:cs="Times New Roman"/>
                <w:sz w:val="24"/>
                <w:szCs w:val="24"/>
              </w:rPr>
              <w:t>(подпись специалиста)</w:t>
            </w:r>
          </w:p>
        </w:tc>
      </w:tr>
    </w:tbl>
    <w:p w14:paraId="53ADC664" w14:textId="77777777" w:rsidR="00F05BE8" w:rsidRPr="007678E1" w:rsidRDefault="00F05BE8" w:rsidP="007678E1">
      <w:bookmarkStart w:id="0" w:name="_GoBack"/>
      <w:bookmarkEnd w:id="0"/>
    </w:p>
    <w:sectPr w:rsidR="00F05BE8" w:rsidRPr="007678E1" w:rsidSect="007678E1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48D9"/>
    <w:multiLevelType w:val="hybridMultilevel"/>
    <w:tmpl w:val="8ED89266"/>
    <w:lvl w:ilvl="0" w:tplc="46FEE21A">
      <w:start w:val="1"/>
      <w:numFmt w:val="bullet"/>
      <w:suff w:val="nothing"/>
      <w:lvlText w:val="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78"/>
    <w:rsid w:val="0009754D"/>
    <w:rsid w:val="00440D96"/>
    <w:rsid w:val="007678E1"/>
    <w:rsid w:val="00C24A78"/>
    <w:rsid w:val="00ED489B"/>
    <w:rsid w:val="00F0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ADC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4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4D"/>
    <w:pPr>
      <w:ind w:left="720"/>
      <w:contextualSpacing/>
    </w:pPr>
  </w:style>
  <w:style w:type="paragraph" w:customStyle="1" w:styleId="ConsPlusNormal">
    <w:name w:val="ConsPlusNormal"/>
    <w:link w:val="ConsPlusNormal0"/>
    <w:rsid w:val="00097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54D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4D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54D"/>
    <w:pPr>
      <w:ind w:left="720"/>
      <w:contextualSpacing/>
    </w:pPr>
  </w:style>
  <w:style w:type="paragraph" w:customStyle="1" w:styleId="ConsPlusNormal">
    <w:name w:val="ConsPlusNormal"/>
    <w:link w:val="ConsPlusNormal0"/>
    <w:rsid w:val="000975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54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>243</service>
    <rank xmlns="2efa20d1-c4a2-4f8f-9ab6-eba8f8f0d685" xsi:nil="true"/>
    <doctype xmlns="2efa20d1-c4a2-4f8f-9ab6-eba8f8f0d685">Формы заявлений</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C3A60-7C26-49FA-BC31-B6EE4CCB0E3D}">
  <ds:schemaRefs>
    <ds:schemaRef ds:uri="http://purl.org/dc/dcmitype/"/>
    <ds:schemaRef ds:uri="http://purl.org/dc/elements/1.1/"/>
    <ds:schemaRef ds:uri="2efa20d1-c4a2-4f8f-9ab6-eba8f8f0d68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3103c6f3-d1e5-4f1a-94b6-4b2332542cbc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0231573-71DD-4ECB-AD58-042C864D8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D4F45-8616-4411-9F97-6F17F5AC3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5</cp:revision>
  <dcterms:created xsi:type="dcterms:W3CDTF">2020-01-29T05:25:00Z</dcterms:created>
  <dcterms:modified xsi:type="dcterms:W3CDTF">2022-01-14T07:51:00Z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